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283"/>
        <w:tblOverlap w:val="never"/>
        <w:tblW w:w="0" w:type="auto"/>
        <w:tblLook w:val="04A0" w:firstRow="1" w:lastRow="0" w:firstColumn="1" w:lastColumn="0" w:noHBand="0" w:noVBand="1"/>
      </w:tblPr>
      <w:tblGrid>
        <w:gridCol w:w="1992"/>
        <w:gridCol w:w="1992"/>
        <w:gridCol w:w="1992"/>
        <w:gridCol w:w="1993"/>
        <w:gridCol w:w="1993"/>
        <w:gridCol w:w="1993"/>
        <w:gridCol w:w="1993"/>
      </w:tblGrid>
      <w:tr w:rsidR="003B79BA" w:rsidRPr="003B79BA" w:rsidTr="00FB4762">
        <w:trPr>
          <w:trHeight w:val="416"/>
        </w:trPr>
        <w:tc>
          <w:tcPr>
            <w:tcW w:w="1992" w:type="dxa"/>
            <w:shd w:val="clear" w:color="auto" w:fill="FF99CC"/>
            <w:vAlign w:val="center"/>
          </w:tcPr>
          <w:p w:rsidR="003B79BA" w:rsidRPr="003B79BA" w:rsidRDefault="003B79BA" w:rsidP="00FB4762">
            <w:pPr>
              <w:jc w:val="center"/>
              <w:rPr>
                <w:b/>
                <w:sz w:val="28"/>
                <w:szCs w:val="28"/>
              </w:rPr>
            </w:pPr>
            <w:r w:rsidRPr="003B79BA">
              <w:rPr>
                <w:b/>
                <w:sz w:val="28"/>
                <w:szCs w:val="28"/>
              </w:rPr>
              <w:t>Times</w:t>
            </w:r>
          </w:p>
        </w:tc>
        <w:tc>
          <w:tcPr>
            <w:tcW w:w="1992" w:type="dxa"/>
            <w:shd w:val="clear" w:color="auto" w:fill="FF99CC"/>
            <w:vAlign w:val="center"/>
          </w:tcPr>
          <w:p w:rsidR="003B79BA" w:rsidRPr="003B79BA" w:rsidRDefault="003B79BA" w:rsidP="00FB4762">
            <w:pPr>
              <w:jc w:val="center"/>
              <w:rPr>
                <w:b/>
                <w:sz w:val="28"/>
                <w:szCs w:val="28"/>
              </w:rPr>
            </w:pPr>
            <w:r w:rsidRPr="003B79BA">
              <w:rPr>
                <w:b/>
                <w:sz w:val="28"/>
                <w:szCs w:val="28"/>
              </w:rPr>
              <w:t>Monday</w:t>
            </w:r>
          </w:p>
        </w:tc>
        <w:tc>
          <w:tcPr>
            <w:tcW w:w="1992" w:type="dxa"/>
            <w:shd w:val="clear" w:color="auto" w:fill="FF99CC"/>
            <w:vAlign w:val="center"/>
          </w:tcPr>
          <w:p w:rsidR="003B79BA" w:rsidRPr="003B79BA" w:rsidRDefault="003B79BA" w:rsidP="00FB4762">
            <w:pPr>
              <w:jc w:val="center"/>
              <w:rPr>
                <w:b/>
                <w:sz w:val="28"/>
                <w:szCs w:val="28"/>
              </w:rPr>
            </w:pPr>
            <w:r w:rsidRPr="003B79BA">
              <w:rPr>
                <w:b/>
                <w:sz w:val="28"/>
                <w:szCs w:val="28"/>
              </w:rPr>
              <w:t>Tuesday</w:t>
            </w:r>
          </w:p>
        </w:tc>
        <w:tc>
          <w:tcPr>
            <w:tcW w:w="1993" w:type="dxa"/>
            <w:shd w:val="clear" w:color="auto" w:fill="FF99CC"/>
            <w:vAlign w:val="center"/>
          </w:tcPr>
          <w:p w:rsidR="003B79BA" w:rsidRPr="003B79BA" w:rsidRDefault="003B79BA" w:rsidP="00FB4762">
            <w:pPr>
              <w:jc w:val="center"/>
              <w:rPr>
                <w:b/>
                <w:sz w:val="28"/>
                <w:szCs w:val="28"/>
              </w:rPr>
            </w:pPr>
            <w:r w:rsidRPr="003B79BA">
              <w:rPr>
                <w:b/>
                <w:sz w:val="28"/>
                <w:szCs w:val="28"/>
              </w:rPr>
              <w:t>Wednesday</w:t>
            </w:r>
          </w:p>
        </w:tc>
        <w:tc>
          <w:tcPr>
            <w:tcW w:w="1993" w:type="dxa"/>
            <w:shd w:val="clear" w:color="auto" w:fill="FF99CC"/>
            <w:vAlign w:val="center"/>
          </w:tcPr>
          <w:p w:rsidR="003B79BA" w:rsidRPr="003B79BA" w:rsidRDefault="003B79BA" w:rsidP="00FB4762">
            <w:pPr>
              <w:jc w:val="center"/>
              <w:rPr>
                <w:b/>
                <w:sz w:val="28"/>
                <w:szCs w:val="28"/>
              </w:rPr>
            </w:pPr>
            <w:r w:rsidRPr="003B79BA">
              <w:rPr>
                <w:b/>
                <w:sz w:val="28"/>
                <w:szCs w:val="28"/>
              </w:rPr>
              <w:t>Thursday</w:t>
            </w:r>
          </w:p>
        </w:tc>
        <w:tc>
          <w:tcPr>
            <w:tcW w:w="1993" w:type="dxa"/>
            <w:shd w:val="clear" w:color="auto" w:fill="FF99CC"/>
            <w:vAlign w:val="center"/>
          </w:tcPr>
          <w:p w:rsidR="003B79BA" w:rsidRPr="003B79BA" w:rsidRDefault="003B79BA" w:rsidP="00FB4762">
            <w:pPr>
              <w:jc w:val="center"/>
              <w:rPr>
                <w:b/>
                <w:sz w:val="28"/>
                <w:szCs w:val="28"/>
              </w:rPr>
            </w:pPr>
            <w:r w:rsidRPr="003B79BA">
              <w:rPr>
                <w:b/>
                <w:sz w:val="28"/>
                <w:szCs w:val="28"/>
              </w:rPr>
              <w:t>Friday</w:t>
            </w:r>
          </w:p>
        </w:tc>
        <w:tc>
          <w:tcPr>
            <w:tcW w:w="1993" w:type="dxa"/>
            <w:shd w:val="clear" w:color="auto" w:fill="FF99CC"/>
            <w:vAlign w:val="center"/>
          </w:tcPr>
          <w:p w:rsidR="003B79BA" w:rsidRPr="003B79BA" w:rsidRDefault="003B79BA" w:rsidP="00FB4762">
            <w:pPr>
              <w:jc w:val="center"/>
              <w:rPr>
                <w:b/>
                <w:sz w:val="28"/>
                <w:szCs w:val="28"/>
              </w:rPr>
            </w:pPr>
            <w:r w:rsidRPr="003B79BA">
              <w:rPr>
                <w:b/>
                <w:sz w:val="28"/>
                <w:szCs w:val="28"/>
              </w:rPr>
              <w:t>Saturday</w:t>
            </w:r>
          </w:p>
        </w:tc>
      </w:tr>
      <w:tr w:rsidR="008637CD" w:rsidTr="007A2BD0">
        <w:trPr>
          <w:trHeight w:val="568"/>
        </w:trPr>
        <w:tc>
          <w:tcPr>
            <w:tcW w:w="1992" w:type="dxa"/>
            <w:shd w:val="clear" w:color="auto" w:fill="FFCCCC"/>
            <w:vAlign w:val="center"/>
          </w:tcPr>
          <w:p w:rsidR="008637CD" w:rsidRPr="003B79BA" w:rsidRDefault="008637CD" w:rsidP="00FB4762">
            <w:pPr>
              <w:jc w:val="center"/>
              <w:rPr>
                <w:b/>
                <w:sz w:val="28"/>
                <w:szCs w:val="28"/>
              </w:rPr>
            </w:pPr>
            <w:r>
              <w:rPr>
                <w:b/>
                <w:sz w:val="28"/>
                <w:szCs w:val="28"/>
              </w:rPr>
              <w:t>6.00am</w:t>
            </w:r>
          </w:p>
        </w:tc>
        <w:tc>
          <w:tcPr>
            <w:tcW w:w="1992" w:type="dxa"/>
            <w:shd w:val="clear" w:color="auto" w:fill="FFCCCC"/>
            <w:vAlign w:val="center"/>
          </w:tcPr>
          <w:p w:rsidR="008637CD" w:rsidRPr="008637CD" w:rsidRDefault="008637CD" w:rsidP="00FB4762">
            <w:pPr>
              <w:jc w:val="center"/>
              <w:rPr>
                <w:b/>
              </w:rPr>
            </w:pPr>
            <w:r w:rsidRPr="008637CD">
              <w:rPr>
                <w:b/>
              </w:rPr>
              <w:t>Aerobics</w:t>
            </w:r>
          </w:p>
        </w:tc>
        <w:tc>
          <w:tcPr>
            <w:tcW w:w="1992" w:type="dxa"/>
            <w:shd w:val="clear" w:color="auto" w:fill="FFCCCC"/>
            <w:vAlign w:val="center"/>
          </w:tcPr>
          <w:p w:rsidR="008637CD" w:rsidRPr="008637CD" w:rsidRDefault="008637CD" w:rsidP="00FB4762">
            <w:pPr>
              <w:jc w:val="center"/>
              <w:rPr>
                <w:b/>
              </w:rPr>
            </w:pPr>
            <w:r w:rsidRPr="008637CD">
              <w:rPr>
                <w:b/>
              </w:rPr>
              <w:t>MetCon</w:t>
            </w:r>
          </w:p>
        </w:tc>
        <w:tc>
          <w:tcPr>
            <w:tcW w:w="1993" w:type="dxa"/>
            <w:shd w:val="clear" w:color="auto" w:fill="FFCCCC"/>
            <w:vAlign w:val="center"/>
          </w:tcPr>
          <w:p w:rsidR="008637CD" w:rsidRPr="008637CD" w:rsidRDefault="003D0049" w:rsidP="00FB4762">
            <w:pPr>
              <w:jc w:val="center"/>
              <w:rPr>
                <w:b/>
              </w:rPr>
            </w:pPr>
            <w:r>
              <w:rPr>
                <w:b/>
              </w:rPr>
              <w:t>MetCon</w:t>
            </w:r>
          </w:p>
        </w:tc>
        <w:tc>
          <w:tcPr>
            <w:tcW w:w="1993" w:type="dxa"/>
            <w:shd w:val="clear" w:color="auto" w:fill="FFCCCC"/>
            <w:vAlign w:val="center"/>
          </w:tcPr>
          <w:p w:rsidR="008637CD" w:rsidRPr="008637CD" w:rsidRDefault="008637CD" w:rsidP="00FB4762">
            <w:pPr>
              <w:jc w:val="center"/>
              <w:rPr>
                <w:b/>
              </w:rPr>
            </w:pPr>
            <w:r w:rsidRPr="008637CD">
              <w:rPr>
                <w:b/>
              </w:rPr>
              <w:t>Workout Warriors</w:t>
            </w:r>
          </w:p>
        </w:tc>
        <w:tc>
          <w:tcPr>
            <w:tcW w:w="1993" w:type="dxa"/>
            <w:shd w:val="clear" w:color="auto" w:fill="FFCCCC"/>
            <w:vAlign w:val="center"/>
          </w:tcPr>
          <w:p w:rsidR="008637CD" w:rsidRPr="008637CD" w:rsidRDefault="008637CD" w:rsidP="00FB4762">
            <w:pPr>
              <w:jc w:val="center"/>
              <w:rPr>
                <w:b/>
              </w:rPr>
            </w:pPr>
            <w:r w:rsidRPr="008637CD">
              <w:rPr>
                <w:b/>
              </w:rPr>
              <w:t>Fab Four</w:t>
            </w:r>
          </w:p>
        </w:tc>
        <w:tc>
          <w:tcPr>
            <w:tcW w:w="1993" w:type="dxa"/>
            <w:vMerge w:val="restart"/>
            <w:shd w:val="clear" w:color="auto" w:fill="FF99CC"/>
            <w:vAlign w:val="center"/>
          </w:tcPr>
          <w:p w:rsidR="008637CD" w:rsidRPr="008637CD" w:rsidRDefault="008637CD" w:rsidP="00FB4762">
            <w:pPr>
              <w:jc w:val="center"/>
              <w:rPr>
                <w:b/>
              </w:rPr>
            </w:pPr>
            <w:r w:rsidRPr="008637CD">
              <w:rPr>
                <w:b/>
              </w:rPr>
              <w:t>HIIT Intervals on the hour from 7am-11am</w:t>
            </w:r>
          </w:p>
        </w:tc>
      </w:tr>
      <w:tr w:rsidR="008637CD" w:rsidTr="007A2BD0">
        <w:trPr>
          <w:trHeight w:val="548"/>
        </w:trPr>
        <w:tc>
          <w:tcPr>
            <w:tcW w:w="1992" w:type="dxa"/>
            <w:shd w:val="clear" w:color="auto" w:fill="FF99CC"/>
            <w:vAlign w:val="center"/>
          </w:tcPr>
          <w:p w:rsidR="008637CD" w:rsidRPr="003B79BA" w:rsidRDefault="008637CD" w:rsidP="00FB4762">
            <w:pPr>
              <w:jc w:val="center"/>
              <w:rPr>
                <w:b/>
                <w:sz w:val="28"/>
                <w:szCs w:val="28"/>
              </w:rPr>
            </w:pPr>
            <w:r>
              <w:rPr>
                <w:b/>
                <w:sz w:val="28"/>
                <w:szCs w:val="28"/>
              </w:rPr>
              <w:t>8.30am</w:t>
            </w:r>
          </w:p>
        </w:tc>
        <w:tc>
          <w:tcPr>
            <w:tcW w:w="1992" w:type="dxa"/>
            <w:vAlign w:val="center"/>
          </w:tcPr>
          <w:p w:rsidR="008637CD" w:rsidRPr="008637CD" w:rsidRDefault="008637CD" w:rsidP="00FB4762">
            <w:pPr>
              <w:jc w:val="center"/>
              <w:rPr>
                <w:b/>
              </w:rPr>
            </w:pPr>
          </w:p>
        </w:tc>
        <w:tc>
          <w:tcPr>
            <w:tcW w:w="1992" w:type="dxa"/>
            <w:tcBorders>
              <w:bottom w:val="single" w:sz="4" w:space="0" w:color="auto"/>
            </w:tcBorders>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c>
          <w:tcPr>
            <w:tcW w:w="1993" w:type="dxa"/>
            <w:shd w:val="clear" w:color="auto" w:fill="FF99CC"/>
            <w:vAlign w:val="center"/>
          </w:tcPr>
          <w:p w:rsidR="008637CD" w:rsidRPr="008637CD" w:rsidRDefault="008637CD" w:rsidP="00FB4762">
            <w:pPr>
              <w:jc w:val="center"/>
              <w:rPr>
                <w:b/>
              </w:rPr>
            </w:pPr>
            <w:r w:rsidRPr="008637CD">
              <w:rPr>
                <w:b/>
              </w:rPr>
              <w:t>Body Sculpture</w:t>
            </w:r>
          </w:p>
          <w:p w:rsidR="008637CD" w:rsidRPr="008637CD" w:rsidRDefault="008637CD" w:rsidP="00FB4762">
            <w:pPr>
              <w:jc w:val="center"/>
              <w:rPr>
                <w:b/>
              </w:rPr>
            </w:pPr>
            <w:r w:rsidRPr="008637CD">
              <w:rPr>
                <w:b/>
              </w:rPr>
              <w:t xml:space="preserve"> Flat and Firm</w:t>
            </w:r>
          </w:p>
        </w:tc>
        <w:tc>
          <w:tcPr>
            <w:tcW w:w="1993" w:type="dxa"/>
            <w:vAlign w:val="center"/>
          </w:tcPr>
          <w:p w:rsidR="008637CD" w:rsidRPr="008637CD" w:rsidRDefault="008637CD" w:rsidP="00FB4762">
            <w:pPr>
              <w:jc w:val="center"/>
              <w:rPr>
                <w:b/>
              </w:rPr>
            </w:pPr>
          </w:p>
        </w:tc>
        <w:tc>
          <w:tcPr>
            <w:tcW w:w="1993" w:type="dxa"/>
            <w:vMerge/>
            <w:shd w:val="clear" w:color="auto" w:fill="FF99CC"/>
            <w:vAlign w:val="center"/>
          </w:tcPr>
          <w:p w:rsidR="008637CD" w:rsidRPr="008637CD" w:rsidRDefault="008637CD" w:rsidP="00FB4762">
            <w:pPr>
              <w:jc w:val="center"/>
              <w:rPr>
                <w:b/>
              </w:rPr>
            </w:pPr>
          </w:p>
        </w:tc>
      </w:tr>
      <w:tr w:rsidR="008637CD" w:rsidTr="007A2BD0">
        <w:trPr>
          <w:trHeight w:val="555"/>
        </w:trPr>
        <w:tc>
          <w:tcPr>
            <w:tcW w:w="1992" w:type="dxa"/>
            <w:tcBorders>
              <w:bottom w:val="single" w:sz="4" w:space="0" w:color="auto"/>
            </w:tcBorders>
            <w:shd w:val="clear" w:color="auto" w:fill="FFCCCC"/>
            <w:vAlign w:val="center"/>
          </w:tcPr>
          <w:p w:rsidR="008637CD" w:rsidRPr="003B79BA" w:rsidRDefault="008637CD" w:rsidP="00FB4762">
            <w:pPr>
              <w:jc w:val="center"/>
              <w:rPr>
                <w:b/>
                <w:sz w:val="28"/>
                <w:szCs w:val="28"/>
              </w:rPr>
            </w:pPr>
            <w:r>
              <w:rPr>
                <w:b/>
                <w:sz w:val="28"/>
                <w:szCs w:val="28"/>
              </w:rPr>
              <w:t>9.10am</w:t>
            </w:r>
          </w:p>
        </w:tc>
        <w:tc>
          <w:tcPr>
            <w:tcW w:w="1992" w:type="dxa"/>
            <w:tcBorders>
              <w:bottom w:val="single" w:sz="4" w:space="0" w:color="auto"/>
            </w:tcBorders>
            <w:shd w:val="clear" w:color="auto" w:fill="FFCCCC"/>
            <w:vAlign w:val="center"/>
          </w:tcPr>
          <w:p w:rsidR="008637CD" w:rsidRPr="008637CD" w:rsidRDefault="008637CD" w:rsidP="00FB4762">
            <w:pPr>
              <w:jc w:val="center"/>
              <w:rPr>
                <w:b/>
              </w:rPr>
            </w:pPr>
            <w:r w:rsidRPr="008637CD">
              <w:rPr>
                <w:b/>
              </w:rPr>
              <w:t>Aerobics</w:t>
            </w:r>
          </w:p>
        </w:tc>
        <w:tc>
          <w:tcPr>
            <w:tcW w:w="1992" w:type="dxa"/>
            <w:tcBorders>
              <w:bottom w:val="single" w:sz="4" w:space="0" w:color="auto"/>
            </w:tcBorders>
            <w:shd w:val="clear" w:color="auto" w:fill="auto"/>
            <w:vAlign w:val="center"/>
          </w:tcPr>
          <w:p w:rsidR="008637CD" w:rsidRPr="008637CD" w:rsidRDefault="008637CD" w:rsidP="00FB4762">
            <w:pPr>
              <w:jc w:val="center"/>
              <w:rPr>
                <w:b/>
              </w:rPr>
            </w:pPr>
          </w:p>
        </w:tc>
        <w:tc>
          <w:tcPr>
            <w:tcW w:w="1993" w:type="dxa"/>
            <w:tcBorders>
              <w:bottom w:val="single" w:sz="4" w:space="0" w:color="auto"/>
            </w:tcBorders>
            <w:shd w:val="clear" w:color="auto" w:fill="FFCCCC"/>
            <w:vAlign w:val="center"/>
          </w:tcPr>
          <w:p w:rsidR="008637CD" w:rsidRPr="008637CD" w:rsidRDefault="003D0049" w:rsidP="00FB4762">
            <w:pPr>
              <w:jc w:val="center"/>
              <w:rPr>
                <w:b/>
              </w:rPr>
            </w:pPr>
            <w:r>
              <w:rPr>
                <w:b/>
              </w:rPr>
              <w:t>MetCon</w:t>
            </w:r>
          </w:p>
        </w:tc>
        <w:tc>
          <w:tcPr>
            <w:tcW w:w="1993" w:type="dxa"/>
            <w:tcBorders>
              <w:bottom w:val="single" w:sz="4" w:space="0" w:color="auto"/>
            </w:tcBorders>
            <w:vAlign w:val="center"/>
          </w:tcPr>
          <w:p w:rsidR="008637CD" w:rsidRPr="008637CD" w:rsidRDefault="008637CD" w:rsidP="00FB4762">
            <w:pPr>
              <w:jc w:val="center"/>
              <w:rPr>
                <w:b/>
              </w:rPr>
            </w:pPr>
          </w:p>
        </w:tc>
        <w:tc>
          <w:tcPr>
            <w:tcW w:w="1993" w:type="dxa"/>
            <w:tcBorders>
              <w:bottom w:val="single" w:sz="4" w:space="0" w:color="auto"/>
            </w:tcBorders>
            <w:shd w:val="clear" w:color="auto" w:fill="FFCCCC"/>
            <w:vAlign w:val="center"/>
          </w:tcPr>
          <w:p w:rsidR="008637CD" w:rsidRPr="008637CD" w:rsidRDefault="008637CD" w:rsidP="00FB4762">
            <w:pPr>
              <w:jc w:val="center"/>
              <w:rPr>
                <w:b/>
              </w:rPr>
            </w:pPr>
            <w:r w:rsidRPr="008637CD">
              <w:rPr>
                <w:b/>
              </w:rPr>
              <w:t>Fab Four</w:t>
            </w:r>
          </w:p>
        </w:tc>
        <w:tc>
          <w:tcPr>
            <w:tcW w:w="1993" w:type="dxa"/>
            <w:vMerge/>
            <w:shd w:val="clear" w:color="auto" w:fill="FF99CC"/>
            <w:vAlign w:val="center"/>
          </w:tcPr>
          <w:p w:rsidR="008637CD" w:rsidRPr="008637CD" w:rsidRDefault="008637CD" w:rsidP="00FB4762">
            <w:pPr>
              <w:jc w:val="center"/>
              <w:rPr>
                <w:b/>
              </w:rPr>
            </w:pPr>
          </w:p>
        </w:tc>
      </w:tr>
      <w:tr w:rsidR="00716702" w:rsidTr="007A2BD0">
        <w:trPr>
          <w:trHeight w:val="549"/>
        </w:trPr>
        <w:tc>
          <w:tcPr>
            <w:tcW w:w="1992" w:type="dxa"/>
            <w:tcBorders>
              <w:bottom w:val="single" w:sz="4" w:space="0" w:color="auto"/>
            </w:tcBorders>
            <w:shd w:val="clear" w:color="auto" w:fill="FF99CC"/>
            <w:vAlign w:val="center"/>
          </w:tcPr>
          <w:p w:rsidR="00716702" w:rsidRDefault="00716702" w:rsidP="00FB4762">
            <w:pPr>
              <w:jc w:val="center"/>
              <w:rPr>
                <w:b/>
                <w:sz w:val="28"/>
                <w:szCs w:val="28"/>
              </w:rPr>
            </w:pPr>
            <w:r>
              <w:rPr>
                <w:b/>
                <w:sz w:val="28"/>
                <w:szCs w:val="28"/>
              </w:rPr>
              <w:t>9.30am</w:t>
            </w:r>
          </w:p>
        </w:tc>
        <w:tc>
          <w:tcPr>
            <w:tcW w:w="1992" w:type="dxa"/>
            <w:shd w:val="clear" w:color="auto" w:fill="auto"/>
            <w:vAlign w:val="center"/>
          </w:tcPr>
          <w:p w:rsidR="00716702" w:rsidRPr="008637CD" w:rsidRDefault="00716702" w:rsidP="00FB4762">
            <w:pPr>
              <w:jc w:val="center"/>
              <w:rPr>
                <w:b/>
              </w:rPr>
            </w:pPr>
          </w:p>
        </w:tc>
        <w:tc>
          <w:tcPr>
            <w:tcW w:w="1992" w:type="dxa"/>
            <w:shd w:val="clear" w:color="auto" w:fill="FF99CC"/>
            <w:vAlign w:val="center"/>
          </w:tcPr>
          <w:p w:rsidR="00716702" w:rsidRPr="008637CD" w:rsidRDefault="00716702" w:rsidP="00FB4762">
            <w:pPr>
              <w:jc w:val="center"/>
              <w:rPr>
                <w:b/>
              </w:rPr>
            </w:pPr>
            <w:r>
              <w:rPr>
                <w:b/>
              </w:rPr>
              <w:t>ABT</w:t>
            </w:r>
          </w:p>
        </w:tc>
        <w:tc>
          <w:tcPr>
            <w:tcW w:w="1993" w:type="dxa"/>
            <w:shd w:val="clear" w:color="auto" w:fill="auto"/>
            <w:vAlign w:val="center"/>
          </w:tcPr>
          <w:p w:rsidR="00716702" w:rsidRDefault="00716702" w:rsidP="00FB4762">
            <w:pPr>
              <w:jc w:val="center"/>
              <w:rPr>
                <w:b/>
              </w:rPr>
            </w:pPr>
          </w:p>
        </w:tc>
        <w:tc>
          <w:tcPr>
            <w:tcW w:w="1993" w:type="dxa"/>
            <w:tcBorders>
              <w:bottom w:val="single" w:sz="4" w:space="0" w:color="auto"/>
            </w:tcBorders>
            <w:vAlign w:val="center"/>
          </w:tcPr>
          <w:p w:rsidR="00716702" w:rsidRPr="008637CD" w:rsidRDefault="00716702" w:rsidP="00FB4762">
            <w:pPr>
              <w:jc w:val="center"/>
              <w:rPr>
                <w:b/>
              </w:rPr>
            </w:pPr>
          </w:p>
        </w:tc>
        <w:tc>
          <w:tcPr>
            <w:tcW w:w="1993" w:type="dxa"/>
            <w:tcBorders>
              <w:bottom w:val="single" w:sz="4" w:space="0" w:color="auto"/>
            </w:tcBorders>
            <w:shd w:val="clear" w:color="auto" w:fill="auto"/>
            <w:vAlign w:val="center"/>
          </w:tcPr>
          <w:p w:rsidR="00716702" w:rsidRPr="008637CD" w:rsidRDefault="00716702" w:rsidP="00FB4762">
            <w:pPr>
              <w:jc w:val="center"/>
              <w:rPr>
                <w:b/>
              </w:rPr>
            </w:pPr>
          </w:p>
        </w:tc>
        <w:tc>
          <w:tcPr>
            <w:tcW w:w="1993" w:type="dxa"/>
            <w:vMerge/>
            <w:shd w:val="clear" w:color="auto" w:fill="FF99CC"/>
            <w:vAlign w:val="center"/>
          </w:tcPr>
          <w:p w:rsidR="00716702" w:rsidRPr="008637CD" w:rsidRDefault="00716702" w:rsidP="00FB4762">
            <w:pPr>
              <w:jc w:val="center"/>
              <w:rPr>
                <w:b/>
              </w:rPr>
            </w:pPr>
          </w:p>
        </w:tc>
      </w:tr>
      <w:tr w:rsidR="00BA6FBA" w:rsidTr="007A2BD0">
        <w:trPr>
          <w:trHeight w:val="571"/>
        </w:trPr>
        <w:tc>
          <w:tcPr>
            <w:tcW w:w="1992" w:type="dxa"/>
            <w:tcBorders>
              <w:bottom w:val="single" w:sz="4" w:space="0" w:color="auto"/>
            </w:tcBorders>
            <w:shd w:val="clear" w:color="auto" w:fill="FFCCCC"/>
            <w:vAlign w:val="center"/>
          </w:tcPr>
          <w:p w:rsidR="00BA6FBA" w:rsidRDefault="00BA6FBA" w:rsidP="00FB4762">
            <w:pPr>
              <w:jc w:val="center"/>
              <w:rPr>
                <w:b/>
                <w:sz w:val="28"/>
                <w:szCs w:val="28"/>
              </w:rPr>
            </w:pPr>
            <w:r>
              <w:rPr>
                <w:b/>
                <w:sz w:val="28"/>
                <w:szCs w:val="28"/>
              </w:rPr>
              <w:t>10.00am</w:t>
            </w:r>
          </w:p>
        </w:tc>
        <w:tc>
          <w:tcPr>
            <w:tcW w:w="1992" w:type="dxa"/>
            <w:vAlign w:val="center"/>
          </w:tcPr>
          <w:p w:rsidR="00BA6FBA" w:rsidRPr="008637CD" w:rsidRDefault="00BA6FBA" w:rsidP="00FB4762">
            <w:pPr>
              <w:jc w:val="center"/>
              <w:rPr>
                <w:b/>
              </w:rPr>
            </w:pPr>
          </w:p>
        </w:tc>
        <w:tc>
          <w:tcPr>
            <w:tcW w:w="1992" w:type="dxa"/>
            <w:tcBorders>
              <w:bottom w:val="single" w:sz="4" w:space="0" w:color="auto"/>
            </w:tcBorders>
            <w:vAlign w:val="center"/>
          </w:tcPr>
          <w:p w:rsidR="00BA6FBA" w:rsidRPr="008637CD" w:rsidRDefault="00BA6FBA" w:rsidP="00FB4762">
            <w:pPr>
              <w:jc w:val="center"/>
              <w:rPr>
                <w:b/>
              </w:rPr>
            </w:pPr>
          </w:p>
        </w:tc>
        <w:tc>
          <w:tcPr>
            <w:tcW w:w="1993" w:type="dxa"/>
            <w:vAlign w:val="center"/>
          </w:tcPr>
          <w:p w:rsidR="00BA6FBA" w:rsidRPr="008637CD" w:rsidRDefault="00BA6FBA" w:rsidP="00FB4762">
            <w:pPr>
              <w:jc w:val="center"/>
              <w:rPr>
                <w:b/>
              </w:rPr>
            </w:pPr>
          </w:p>
        </w:tc>
        <w:tc>
          <w:tcPr>
            <w:tcW w:w="1993" w:type="dxa"/>
            <w:tcBorders>
              <w:bottom w:val="single" w:sz="4" w:space="0" w:color="auto"/>
            </w:tcBorders>
            <w:shd w:val="clear" w:color="auto" w:fill="auto"/>
            <w:vAlign w:val="center"/>
          </w:tcPr>
          <w:p w:rsidR="00BA6FBA" w:rsidRPr="008637CD" w:rsidRDefault="00BA6FBA" w:rsidP="00FB4762">
            <w:pPr>
              <w:jc w:val="center"/>
              <w:rPr>
                <w:b/>
              </w:rPr>
            </w:pPr>
          </w:p>
        </w:tc>
        <w:tc>
          <w:tcPr>
            <w:tcW w:w="1993" w:type="dxa"/>
            <w:shd w:val="clear" w:color="auto" w:fill="FFCCCC"/>
            <w:vAlign w:val="center"/>
          </w:tcPr>
          <w:p w:rsidR="00BA6FBA" w:rsidRPr="008637CD" w:rsidRDefault="00BA6FBA" w:rsidP="00FB4762">
            <w:pPr>
              <w:jc w:val="center"/>
              <w:rPr>
                <w:b/>
              </w:rPr>
            </w:pPr>
            <w:r>
              <w:rPr>
                <w:b/>
              </w:rPr>
              <w:t>Balance</w:t>
            </w:r>
          </w:p>
        </w:tc>
        <w:tc>
          <w:tcPr>
            <w:tcW w:w="1993" w:type="dxa"/>
            <w:vMerge/>
            <w:shd w:val="clear" w:color="auto" w:fill="FF99CC"/>
            <w:vAlign w:val="center"/>
          </w:tcPr>
          <w:p w:rsidR="00BA6FBA" w:rsidRPr="008637CD" w:rsidRDefault="00BA6FBA" w:rsidP="00FB4762">
            <w:pPr>
              <w:jc w:val="center"/>
              <w:rPr>
                <w:b/>
              </w:rPr>
            </w:pPr>
          </w:p>
        </w:tc>
      </w:tr>
      <w:tr w:rsidR="008637CD" w:rsidTr="007A2BD0">
        <w:trPr>
          <w:trHeight w:val="551"/>
        </w:trPr>
        <w:tc>
          <w:tcPr>
            <w:tcW w:w="1992" w:type="dxa"/>
            <w:tcBorders>
              <w:bottom w:val="single" w:sz="4" w:space="0" w:color="auto"/>
            </w:tcBorders>
            <w:shd w:val="clear" w:color="auto" w:fill="FF66FF"/>
            <w:vAlign w:val="center"/>
          </w:tcPr>
          <w:p w:rsidR="008637CD" w:rsidRPr="003B79BA" w:rsidRDefault="008637CD" w:rsidP="00FB4762">
            <w:pPr>
              <w:jc w:val="center"/>
              <w:rPr>
                <w:b/>
                <w:sz w:val="28"/>
                <w:szCs w:val="28"/>
              </w:rPr>
            </w:pPr>
            <w:r>
              <w:rPr>
                <w:b/>
                <w:sz w:val="28"/>
                <w:szCs w:val="28"/>
              </w:rPr>
              <w:t>10.30am</w:t>
            </w:r>
          </w:p>
        </w:tc>
        <w:tc>
          <w:tcPr>
            <w:tcW w:w="1992" w:type="dxa"/>
            <w:vAlign w:val="center"/>
          </w:tcPr>
          <w:p w:rsidR="008637CD" w:rsidRPr="008637CD" w:rsidRDefault="008637CD" w:rsidP="00FB4762">
            <w:pPr>
              <w:jc w:val="center"/>
              <w:rPr>
                <w:b/>
              </w:rPr>
            </w:pPr>
          </w:p>
        </w:tc>
        <w:tc>
          <w:tcPr>
            <w:tcW w:w="1992" w:type="dxa"/>
            <w:tcBorders>
              <w:bottom w:val="single" w:sz="4" w:space="0" w:color="auto"/>
            </w:tcBorders>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c>
          <w:tcPr>
            <w:tcW w:w="1993" w:type="dxa"/>
            <w:shd w:val="clear" w:color="auto" w:fill="FF66FF"/>
            <w:vAlign w:val="center"/>
          </w:tcPr>
          <w:p w:rsidR="008637CD" w:rsidRPr="008637CD" w:rsidRDefault="0080228F" w:rsidP="00FB4762">
            <w:pPr>
              <w:jc w:val="center"/>
              <w:rPr>
                <w:b/>
              </w:rPr>
            </w:pPr>
            <w:r>
              <w:rPr>
                <w:b/>
              </w:rPr>
              <w:t>ABT</w:t>
            </w:r>
            <w:bookmarkStart w:id="0" w:name="_GoBack"/>
            <w:bookmarkEnd w:id="0"/>
          </w:p>
        </w:tc>
        <w:tc>
          <w:tcPr>
            <w:tcW w:w="1993" w:type="dxa"/>
            <w:vAlign w:val="center"/>
          </w:tcPr>
          <w:p w:rsidR="008637CD" w:rsidRPr="008637CD" w:rsidRDefault="008637CD" w:rsidP="00FB4762">
            <w:pPr>
              <w:jc w:val="center"/>
              <w:rPr>
                <w:b/>
              </w:rPr>
            </w:pPr>
          </w:p>
        </w:tc>
        <w:tc>
          <w:tcPr>
            <w:tcW w:w="1993" w:type="dxa"/>
            <w:vMerge/>
            <w:shd w:val="clear" w:color="auto" w:fill="FF99CC"/>
            <w:vAlign w:val="center"/>
          </w:tcPr>
          <w:p w:rsidR="008637CD" w:rsidRPr="008637CD" w:rsidRDefault="008637CD" w:rsidP="00FB4762">
            <w:pPr>
              <w:jc w:val="center"/>
              <w:rPr>
                <w:b/>
              </w:rPr>
            </w:pPr>
          </w:p>
        </w:tc>
      </w:tr>
      <w:tr w:rsidR="003B79BA" w:rsidTr="007A2BD0">
        <w:trPr>
          <w:trHeight w:val="559"/>
        </w:trPr>
        <w:tc>
          <w:tcPr>
            <w:tcW w:w="1992" w:type="dxa"/>
            <w:tcBorders>
              <w:bottom w:val="single" w:sz="4" w:space="0" w:color="auto"/>
            </w:tcBorders>
            <w:shd w:val="clear" w:color="auto" w:fill="FFCCCC"/>
            <w:vAlign w:val="center"/>
          </w:tcPr>
          <w:p w:rsidR="003B79BA" w:rsidRPr="003B79BA" w:rsidRDefault="008637CD" w:rsidP="00FB4762">
            <w:pPr>
              <w:jc w:val="center"/>
              <w:rPr>
                <w:b/>
                <w:sz w:val="28"/>
                <w:szCs w:val="28"/>
              </w:rPr>
            </w:pPr>
            <w:r>
              <w:rPr>
                <w:b/>
                <w:sz w:val="28"/>
                <w:szCs w:val="28"/>
              </w:rPr>
              <w:t>1.00pm</w:t>
            </w:r>
          </w:p>
        </w:tc>
        <w:tc>
          <w:tcPr>
            <w:tcW w:w="1992" w:type="dxa"/>
            <w:tcBorders>
              <w:bottom w:val="single" w:sz="4" w:space="0" w:color="auto"/>
            </w:tcBorders>
            <w:vAlign w:val="center"/>
          </w:tcPr>
          <w:p w:rsidR="003B79BA" w:rsidRPr="008637CD" w:rsidRDefault="003B79BA" w:rsidP="00FB4762">
            <w:pPr>
              <w:jc w:val="center"/>
              <w:rPr>
                <w:b/>
              </w:rPr>
            </w:pPr>
          </w:p>
        </w:tc>
        <w:tc>
          <w:tcPr>
            <w:tcW w:w="1992" w:type="dxa"/>
            <w:tcBorders>
              <w:bottom w:val="single" w:sz="4" w:space="0" w:color="auto"/>
            </w:tcBorders>
            <w:shd w:val="clear" w:color="auto" w:fill="FFCCCC"/>
            <w:vAlign w:val="center"/>
          </w:tcPr>
          <w:p w:rsidR="003B79BA" w:rsidRPr="008637CD" w:rsidRDefault="008637CD" w:rsidP="00FB4762">
            <w:pPr>
              <w:jc w:val="center"/>
              <w:rPr>
                <w:b/>
              </w:rPr>
            </w:pPr>
            <w:r w:rsidRPr="008637CD">
              <w:rPr>
                <w:b/>
              </w:rPr>
              <w:t>MetCon</w:t>
            </w:r>
          </w:p>
        </w:tc>
        <w:tc>
          <w:tcPr>
            <w:tcW w:w="1993" w:type="dxa"/>
            <w:tcBorders>
              <w:bottom w:val="single" w:sz="4" w:space="0" w:color="auto"/>
            </w:tcBorders>
            <w:vAlign w:val="center"/>
          </w:tcPr>
          <w:p w:rsidR="003B79BA" w:rsidRPr="008637CD" w:rsidRDefault="003B79BA" w:rsidP="00FB4762">
            <w:pPr>
              <w:jc w:val="center"/>
              <w:rPr>
                <w:b/>
              </w:rPr>
            </w:pPr>
          </w:p>
        </w:tc>
        <w:tc>
          <w:tcPr>
            <w:tcW w:w="1993" w:type="dxa"/>
            <w:vAlign w:val="center"/>
          </w:tcPr>
          <w:p w:rsidR="003B79BA" w:rsidRPr="008637CD" w:rsidRDefault="003B79BA" w:rsidP="00FB4762">
            <w:pPr>
              <w:jc w:val="center"/>
              <w:rPr>
                <w:b/>
              </w:rPr>
            </w:pPr>
          </w:p>
        </w:tc>
        <w:tc>
          <w:tcPr>
            <w:tcW w:w="1993" w:type="dxa"/>
            <w:tcBorders>
              <w:bottom w:val="single" w:sz="4" w:space="0" w:color="auto"/>
            </w:tcBorders>
            <w:vAlign w:val="center"/>
          </w:tcPr>
          <w:p w:rsidR="003B79BA" w:rsidRPr="008637CD" w:rsidRDefault="003B79BA" w:rsidP="00FB4762">
            <w:pPr>
              <w:jc w:val="center"/>
              <w:rPr>
                <w:b/>
              </w:rPr>
            </w:pPr>
          </w:p>
        </w:tc>
        <w:tc>
          <w:tcPr>
            <w:tcW w:w="1993" w:type="dxa"/>
            <w:vAlign w:val="center"/>
          </w:tcPr>
          <w:p w:rsidR="003B79BA" w:rsidRPr="008637CD" w:rsidRDefault="003B79BA" w:rsidP="00FB4762">
            <w:pPr>
              <w:jc w:val="center"/>
              <w:rPr>
                <w:b/>
              </w:rPr>
            </w:pPr>
          </w:p>
        </w:tc>
      </w:tr>
      <w:tr w:rsidR="003B79BA" w:rsidTr="007A2BD0">
        <w:trPr>
          <w:trHeight w:val="553"/>
        </w:trPr>
        <w:tc>
          <w:tcPr>
            <w:tcW w:w="1992" w:type="dxa"/>
            <w:tcBorders>
              <w:bottom w:val="single" w:sz="4" w:space="0" w:color="auto"/>
            </w:tcBorders>
            <w:shd w:val="clear" w:color="auto" w:fill="FF66FF"/>
            <w:vAlign w:val="center"/>
          </w:tcPr>
          <w:p w:rsidR="003B79BA" w:rsidRPr="003B79BA" w:rsidRDefault="008637CD" w:rsidP="00FB4762">
            <w:pPr>
              <w:jc w:val="center"/>
              <w:rPr>
                <w:b/>
                <w:sz w:val="28"/>
                <w:szCs w:val="28"/>
              </w:rPr>
            </w:pPr>
            <w:r>
              <w:rPr>
                <w:b/>
                <w:sz w:val="28"/>
                <w:szCs w:val="28"/>
              </w:rPr>
              <w:t>2.00pm</w:t>
            </w:r>
          </w:p>
        </w:tc>
        <w:tc>
          <w:tcPr>
            <w:tcW w:w="1992" w:type="dxa"/>
            <w:shd w:val="clear" w:color="auto" w:fill="auto"/>
            <w:vAlign w:val="center"/>
          </w:tcPr>
          <w:p w:rsidR="003B79BA" w:rsidRPr="008637CD" w:rsidRDefault="003B79BA" w:rsidP="00FB4762">
            <w:pPr>
              <w:jc w:val="center"/>
              <w:rPr>
                <w:b/>
              </w:rPr>
            </w:pPr>
          </w:p>
        </w:tc>
        <w:tc>
          <w:tcPr>
            <w:tcW w:w="1992" w:type="dxa"/>
            <w:tcBorders>
              <w:bottom w:val="single" w:sz="4" w:space="0" w:color="auto"/>
            </w:tcBorders>
            <w:vAlign w:val="center"/>
          </w:tcPr>
          <w:p w:rsidR="003B79BA" w:rsidRPr="008637CD" w:rsidRDefault="003B79BA" w:rsidP="00FB4762">
            <w:pPr>
              <w:jc w:val="center"/>
              <w:rPr>
                <w:b/>
              </w:rPr>
            </w:pPr>
          </w:p>
        </w:tc>
        <w:tc>
          <w:tcPr>
            <w:tcW w:w="1993" w:type="dxa"/>
            <w:shd w:val="clear" w:color="auto" w:fill="FF66FF"/>
            <w:vAlign w:val="center"/>
          </w:tcPr>
          <w:p w:rsidR="008637CD" w:rsidRPr="008637CD" w:rsidRDefault="008637CD" w:rsidP="00FB4762">
            <w:pPr>
              <w:jc w:val="center"/>
              <w:rPr>
                <w:b/>
              </w:rPr>
            </w:pPr>
            <w:r w:rsidRPr="008637CD">
              <w:rPr>
                <w:b/>
              </w:rPr>
              <w:t xml:space="preserve">Over 60’s </w:t>
            </w:r>
          </w:p>
          <w:p w:rsidR="003B79BA" w:rsidRPr="008637CD" w:rsidRDefault="008637CD" w:rsidP="00FB4762">
            <w:pPr>
              <w:jc w:val="center"/>
              <w:rPr>
                <w:b/>
              </w:rPr>
            </w:pPr>
            <w:r w:rsidRPr="008637CD">
              <w:rPr>
                <w:b/>
              </w:rPr>
              <w:t>Fitness</w:t>
            </w:r>
          </w:p>
        </w:tc>
        <w:tc>
          <w:tcPr>
            <w:tcW w:w="1993" w:type="dxa"/>
            <w:vAlign w:val="center"/>
          </w:tcPr>
          <w:p w:rsidR="003B79BA" w:rsidRPr="008637CD" w:rsidRDefault="003B79BA" w:rsidP="00FB4762">
            <w:pPr>
              <w:jc w:val="center"/>
              <w:rPr>
                <w:b/>
              </w:rPr>
            </w:pPr>
          </w:p>
        </w:tc>
        <w:tc>
          <w:tcPr>
            <w:tcW w:w="1993" w:type="dxa"/>
            <w:shd w:val="clear" w:color="auto" w:fill="FF66FF"/>
            <w:vAlign w:val="center"/>
          </w:tcPr>
          <w:p w:rsidR="003B79BA" w:rsidRPr="008637CD" w:rsidRDefault="008637CD" w:rsidP="00FB4762">
            <w:pPr>
              <w:jc w:val="center"/>
              <w:rPr>
                <w:b/>
              </w:rPr>
            </w:pPr>
            <w:r w:rsidRPr="008637CD">
              <w:rPr>
                <w:b/>
              </w:rPr>
              <w:t xml:space="preserve">Over 60’s </w:t>
            </w:r>
          </w:p>
          <w:p w:rsidR="008637CD" w:rsidRPr="008637CD" w:rsidRDefault="008637CD" w:rsidP="00FB4762">
            <w:pPr>
              <w:jc w:val="center"/>
              <w:rPr>
                <w:b/>
              </w:rPr>
            </w:pPr>
            <w:r w:rsidRPr="008637CD">
              <w:rPr>
                <w:b/>
              </w:rPr>
              <w:t>Fitness</w:t>
            </w:r>
          </w:p>
        </w:tc>
        <w:tc>
          <w:tcPr>
            <w:tcW w:w="1993" w:type="dxa"/>
            <w:vAlign w:val="center"/>
          </w:tcPr>
          <w:p w:rsidR="003B79BA" w:rsidRPr="008637CD" w:rsidRDefault="003B79BA" w:rsidP="00FB4762">
            <w:pPr>
              <w:jc w:val="center"/>
              <w:rPr>
                <w:b/>
              </w:rPr>
            </w:pPr>
          </w:p>
        </w:tc>
      </w:tr>
      <w:tr w:rsidR="003B79BA" w:rsidTr="007A2BD0">
        <w:trPr>
          <w:trHeight w:val="547"/>
        </w:trPr>
        <w:tc>
          <w:tcPr>
            <w:tcW w:w="1992" w:type="dxa"/>
            <w:tcBorders>
              <w:bottom w:val="single" w:sz="4" w:space="0" w:color="auto"/>
            </w:tcBorders>
            <w:shd w:val="clear" w:color="auto" w:fill="FFCCCC"/>
            <w:vAlign w:val="center"/>
          </w:tcPr>
          <w:p w:rsidR="003B79BA" w:rsidRPr="003B79BA" w:rsidRDefault="008637CD" w:rsidP="00FB4762">
            <w:pPr>
              <w:jc w:val="center"/>
              <w:rPr>
                <w:b/>
                <w:sz w:val="28"/>
                <w:szCs w:val="28"/>
              </w:rPr>
            </w:pPr>
            <w:r>
              <w:rPr>
                <w:b/>
                <w:sz w:val="28"/>
                <w:szCs w:val="28"/>
              </w:rPr>
              <w:t>2.30pm</w:t>
            </w:r>
          </w:p>
        </w:tc>
        <w:tc>
          <w:tcPr>
            <w:tcW w:w="1992" w:type="dxa"/>
            <w:tcBorders>
              <w:bottom w:val="single" w:sz="4" w:space="0" w:color="auto"/>
            </w:tcBorders>
            <w:vAlign w:val="center"/>
          </w:tcPr>
          <w:p w:rsidR="003B79BA" w:rsidRPr="008637CD" w:rsidRDefault="003B79BA" w:rsidP="00FB4762">
            <w:pPr>
              <w:jc w:val="center"/>
              <w:rPr>
                <w:b/>
              </w:rPr>
            </w:pPr>
          </w:p>
        </w:tc>
        <w:tc>
          <w:tcPr>
            <w:tcW w:w="1992" w:type="dxa"/>
            <w:shd w:val="clear" w:color="auto" w:fill="FFCCCC"/>
            <w:vAlign w:val="center"/>
          </w:tcPr>
          <w:p w:rsidR="003B79BA" w:rsidRPr="008637CD" w:rsidRDefault="008637CD" w:rsidP="00FB4762">
            <w:pPr>
              <w:jc w:val="center"/>
              <w:rPr>
                <w:b/>
              </w:rPr>
            </w:pPr>
            <w:r w:rsidRPr="008637CD">
              <w:rPr>
                <w:b/>
              </w:rPr>
              <w:t>Strong Core</w:t>
            </w:r>
          </w:p>
          <w:p w:rsidR="008637CD" w:rsidRPr="008637CD" w:rsidRDefault="008637CD" w:rsidP="00FB4762">
            <w:pPr>
              <w:jc w:val="center"/>
              <w:rPr>
                <w:b/>
              </w:rPr>
            </w:pPr>
            <w:r w:rsidRPr="008637CD">
              <w:rPr>
                <w:b/>
              </w:rPr>
              <w:t>Burn More!</w:t>
            </w:r>
          </w:p>
        </w:tc>
        <w:tc>
          <w:tcPr>
            <w:tcW w:w="1993" w:type="dxa"/>
            <w:vAlign w:val="center"/>
          </w:tcPr>
          <w:p w:rsidR="003B79BA" w:rsidRPr="008637CD" w:rsidRDefault="003B79BA" w:rsidP="00FB4762">
            <w:pPr>
              <w:jc w:val="center"/>
              <w:rPr>
                <w:b/>
              </w:rPr>
            </w:pPr>
          </w:p>
        </w:tc>
        <w:tc>
          <w:tcPr>
            <w:tcW w:w="1993" w:type="dxa"/>
            <w:vAlign w:val="center"/>
          </w:tcPr>
          <w:p w:rsidR="003B79BA" w:rsidRPr="008637CD" w:rsidRDefault="003B79BA" w:rsidP="00FB4762">
            <w:pPr>
              <w:jc w:val="center"/>
              <w:rPr>
                <w:b/>
              </w:rPr>
            </w:pPr>
          </w:p>
        </w:tc>
        <w:tc>
          <w:tcPr>
            <w:tcW w:w="1993" w:type="dxa"/>
            <w:vAlign w:val="center"/>
          </w:tcPr>
          <w:p w:rsidR="003B79BA" w:rsidRPr="008637CD" w:rsidRDefault="003B79BA" w:rsidP="00FB4762">
            <w:pPr>
              <w:jc w:val="center"/>
              <w:rPr>
                <w:b/>
              </w:rPr>
            </w:pPr>
          </w:p>
        </w:tc>
        <w:tc>
          <w:tcPr>
            <w:tcW w:w="1993" w:type="dxa"/>
            <w:vAlign w:val="center"/>
          </w:tcPr>
          <w:p w:rsidR="003B79BA" w:rsidRPr="008637CD" w:rsidRDefault="003B79BA" w:rsidP="00FB4762">
            <w:pPr>
              <w:jc w:val="center"/>
              <w:rPr>
                <w:b/>
              </w:rPr>
            </w:pPr>
          </w:p>
        </w:tc>
      </w:tr>
      <w:tr w:rsidR="008637CD" w:rsidTr="007A2BD0">
        <w:trPr>
          <w:trHeight w:val="569"/>
        </w:trPr>
        <w:tc>
          <w:tcPr>
            <w:tcW w:w="1992" w:type="dxa"/>
            <w:tcBorders>
              <w:bottom w:val="single" w:sz="4" w:space="0" w:color="auto"/>
            </w:tcBorders>
            <w:shd w:val="clear" w:color="auto" w:fill="FF66FF"/>
            <w:vAlign w:val="center"/>
          </w:tcPr>
          <w:p w:rsidR="008637CD" w:rsidRDefault="008637CD" w:rsidP="00FB4762">
            <w:pPr>
              <w:jc w:val="center"/>
              <w:rPr>
                <w:b/>
                <w:sz w:val="28"/>
                <w:szCs w:val="28"/>
              </w:rPr>
            </w:pPr>
            <w:r>
              <w:rPr>
                <w:b/>
                <w:sz w:val="28"/>
                <w:szCs w:val="28"/>
              </w:rPr>
              <w:t>4.00pm</w:t>
            </w:r>
          </w:p>
        </w:tc>
        <w:tc>
          <w:tcPr>
            <w:tcW w:w="1992" w:type="dxa"/>
            <w:shd w:val="clear" w:color="auto" w:fill="FF66FF"/>
            <w:vAlign w:val="center"/>
          </w:tcPr>
          <w:p w:rsidR="008637CD" w:rsidRPr="008637CD" w:rsidRDefault="008637CD" w:rsidP="00FB4762">
            <w:pPr>
              <w:jc w:val="center"/>
              <w:rPr>
                <w:b/>
              </w:rPr>
            </w:pPr>
            <w:r w:rsidRPr="008637CD">
              <w:rPr>
                <w:b/>
              </w:rPr>
              <w:t>MetCon</w:t>
            </w:r>
          </w:p>
        </w:tc>
        <w:tc>
          <w:tcPr>
            <w:tcW w:w="1992" w:type="dxa"/>
            <w:tcBorders>
              <w:bottom w:val="single" w:sz="4" w:space="0" w:color="auto"/>
            </w:tcBorders>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r>
      <w:tr w:rsidR="008637CD" w:rsidTr="007A2BD0">
        <w:trPr>
          <w:trHeight w:val="563"/>
        </w:trPr>
        <w:tc>
          <w:tcPr>
            <w:tcW w:w="1992" w:type="dxa"/>
            <w:tcBorders>
              <w:bottom w:val="single" w:sz="4" w:space="0" w:color="auto"/>
            </w:tcBorders>
            <w:shd w:val="clear" w:color="auto" w:fill="FFCCCC"/>
            <w:vAlign w:val="center"/>
          </w:tcPr>
          <w:p w:rsidR="008637CD" w:rsidRDefault="008637CD" w:rsidP="00FB4762">
            <w:pPr>
              <w:jc w:val="center"/>
              <w:rPr>
                <w:b/>
                <w:sz w:val="28"/>
                <w:szCs w:val="28"/>
              </w:rPr>
            </w:pPr>
            <w:r>
              <w:rPr>
                <w:b/>
                <w:sz w:val="28"/>
                <w:szCs w:val="28"/>
              </w:rPr>
              <w:t>4.30pm</w:t>
            </w:r>
          </w:p>
        </w:tc>
        <w:tc>
          <w:tcPr>
            <w:tcW w:w="1992" w:type="dxa"/>
            <w:vAlign w:val="center"/>
          </w:tcPr>
          <w:p w:rsidR="008637CD" w:rsidRPr="008637CD" w:rsidRDefault="008637CD" w:rsidP="00FB4762">
            <w:pPr>
              <w:jc w:val="center"/>
              <w:rPr>
                <w:b/>
              </w:rPr>
            </w:pPr>
          </w:p>
        </w:tc>
        <w:tc>
          <w:tcPr>
            <w:tcW w:w="1992" w:type="dxa"/>
            <w:shd w:val="clear" w:color="auto" w:fill="FFCCCC"/>
            <w:vAlign w:val="center"/>
          </w:tcPr>
          <w:p w:rsidR="008637CD" w:rsidRPr="008637CD" w:rsidRDefault="008637CD" w:rsidP="00FB4762">
            <w:pPr>
              <w:jc w:val="center"/>
              <w:rPr>
                <w:b/>
              </w:rPr>
            </w:pPr>
            <w:r w:rsidRPr="008637CD">
              <w:rPr>
                <w:b/>
              </w:rPr>
              <w:t xml:space="preserve">‘Titia’s BurnOut </w:t>
            </w:r>
          </w:p>
          <w:p w:rsidR="008637CD" w:rsidRPr="008637CD" w:rsidRDefault="008637CD" w:rsidP="00FB4762">
            <w:pPr>
              <w:jc w:val="center"/>
              <w:rPr>
                <w:b/>
              </w:rPr>
            </w:pPr>
            <w:r w:rsidRPr="008637CD">
              <w:rPr>
                <w:b/>
              </w:rPr>
              <w:t>Bootcamp</w:t>
            </w:r>
          </w:p>
        </w:tc>
        <w:tc>
          <w:tcPr>
            <w:tcW w:w="1993" w:type="dxa"/>
            <w:tcBorders>
              <w:bottom w:val="single" w:sz="4" w:space="0" w:color="auto"/>
            </w:tcBorders>
            <w:vAlign w:val="center"/>
          </w:tcPr>
          <w:p w:rsidR="008637CD" w:rsidRPr="008637CD" w:rsidRDefault="008637CD" w:rsidP="00FB4762">
            <w:pPr>
              <w:jc w:val="center"/>
              <w:rPr>
                <w:b/>
              </w:rPr>
            </w:pPr>
          </w:p>
        </w:tc>
        <w:tc>
          <w:tcPr>
            <w:tcW w:w="1993" w:type="dxa"/>
            <w:tcBorders>
              <w:bottom w:val="single" w:sz="4" w:space="0" w:color="auto"/>
            </w:tcBorders>
            <w:vAlign w:val="center"/>
          </w:tcPr>
          <w:p w:rsidR="008637CD" w:rsidRPr="008637CD" w:rsidRDefault="008637CD" w:rsidP="00FB4762">
            <w:pPr>
              <w:jc w:val="center"/>
              <w:rPr>
                <w:b/>
              </w:rPr>
            </w:pPr>
          </w:p>
        </w:tc>
        <w:tc>
          <w:tcPr>
            <w:tcW w:w="1993" w:type="dxa"/>
            <w:tcBorders>
              <w:bottom w:val="single" w:sz="4" w:space="0" w:color="auto"/>
            </w:tcBorders>
            <w:vAlign w:val="center"/>
          </w:tcPr>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r>
      <w:tr w:rsidR="0061539D" w:rsidTr="00083853">
        <w:trPr>
          <w:trHeight w:val="543"/>
        </w:trPr>
        <w:tc>
          <w:tcPr>
            <w:tcW w:w="1992" w:type="dxa"/>
            <w:tcBorders>
              <w:bottom w:val="single" w:sz="4" w:space="0" w:color="auto"/>
            </w:tcBorders>
            <w:shd w:val="clear" w:color="auto" w:fill="FFCCCC"/>
            <w:vAlign w:val="center"/>
          </w:tcPr>
          <w:p w:rsidR="0061539D" w:rsidRDefault="007A2BD0" w:rsidP="00FB4762">
            <w:pPr>
              <w:jc w:val="center"/>
              <w:rPr>
                <w:b/>
                <w:sz w:val="28"/>
                <w:szCs w:val="28"/>
              </w:rPr>
            </w:pPr>
            <w:r>
              <w:rPr>
                <w:b/>
                <w:sz w:val="28"/>
                <w:szCs w:val="28"/>
              </w:rPr>
              <w:t>6.00pm</w:t>
            </w:r>
          </w:p>
        </w:tc>
        <w:tc>
          <w:tcPr>
            <w:tcW w:w="1992" w:type="dxa"/>
            <w:shd w:val="clear" w:color="auto" w:fill="FF66FF"/>
            <w:vAlign w:val="center"/>
          </w:tcPr>
          <w:p w:rsidR="0061539D" w:rsidRPr="008637CD" w:rsidRDefault="007A2BD0" w:rsidP="00FB4762">
            <w:pPr>
              <w:jc w:val="center"/>
              <w:rPr>
                <w:b/>
              </w:rPr>
            </w:pPr>
            <w:r>
              <w:rPr>
                <w:b/>
              </w:rPr>
              <w:t>ABT</w:t>
            </w:r>
          </w:p>
        </w:tc>
        <w:tc>
          <w:tcPr>
            <w:tcW w:w="1992" w:type="dxa"/>
            <w:shd w:val="clear" w:color="auto" w:fill="FFCCCC"/>
            <w:vAlign w:val="center"/>
          </w:tcPr>
          <w:p w:rsidR="00CA7DE6" w:rsidRPr="008637CD" w:rsidRDefault="00CA7DE6" w:rsidP="00CA7DE6">
            <w:pPr>
              <w:jc w:val="center"/>
              <w:rPr>
                <w:b/>
              </w:rPr>
            </w:pPr>
            <w:r w:rsidRPr="008637CD">
              <w:rPr>
                <w:b/>
              </w:rPr>
              <w:t xml:space="preserve">‘Titia’s BurnOut </w:t>
            </w:r>
          </w:p>
          <w:p w:rsidR="0061539D" w:rsidRPr="008637CD" w:rsidRDefault="00CA7DE6" w:rsidP="00CA7DE6">
            <w:pPr>
              <w:jc w:val="center"/>
              <w:rPr>
                <w:b/>
              </w:rPr>
            </w:pPr>
            <w:r w:rsidRPr="008637CD">
              <w:rPr>
                <w:b/>
              </w:rPr>
              <w:t>Bootcamp</w:t>
            </w:r>
          </w:p>
        </w:tc>
        <w:tc>
          <w:tcPr>
            <w:tcW w:w="1993" w:type="dxa"/>
            <w:tcBorders>
              <w:bottom w:val="single" w:sz="4" w:space="0" w:color="auto"/>
            </w:tcBorders>
            <w:vAlign w:val="center"/>
          </w:tcPr>
          <w:p w:rsidR="0061539D" w:rsidRPr="008637CD" w:rsidRDefault="0061539D" w:rsidP="00FB4762">
            <w:pPr>
              <w:jc w:val="center"/>
              <w:rPr>
                <w:b/>
              </w:rPr>
            </w:pPr>
          </w:p>
        </w:tc>
        <w:tc>
          <w:tcPr>
            <w:tcW w:w="1993" w:type="dxa"/>
            <w:tcBorders>
              <w:bottom w:val="single" w:sz="4" w:space="0" w:color="auto"/>
            </w:tcBorders>
            <w:vAlign w:val="center"/>
          </w:tcPr>
          <w:p w:rsidR="0061539D" w:rsidRPr="008637CD" w:rsidRDefault="0061539D" w:rsidP="00FB4762">
            <w:pPr>
              <w:jc w:val="center"/>
              <w:rPr>
                <w:b/>
              </w:rPr>
            </w:pPr>
          </w:p>
        </w:tc>
        <w:tc>
          <w:tcPr>
            <w:tcW w:w="1993" w:type="dxa"/>
            <w:tcBorders>
              <w:bottom w:val="single" w:sz="4" w:space="0" w:color="auto"/>
            </w:tcBorders>
            <w:vAlign w:val="center"/>
          </w:tcPr>
          <w:p w:rsidR="0061539D" w:rsidRPr="008637CD" w:rsidRDefault="0061539D" w:rsidP="00FB4762">
            <w:pPr>
              <w:jc w:val="center"/>
              <w:rPr>
                <w:b/>
              </w:rPr>
            </w:pPr>
          </w:p>
        </w:tc>
        <w:tc>
          <w:tcPr>
            <w:tcW w:w="1993" w:type="dxa"/>
            <w:vAlign w:val="center"/>
          </w:tcPr>
          <w:p w:rsidR="0061539D" w:rsidRPr="008637CD" w:rsidRDefault="0061539D" w:rsidP="00FB4762">
            <w:pPr>
              <w:jc w:val="center"/>
              <w:rPr>
                <w:b/>
              </w:rPr>
            </w:pPr>
          </w:p>
        </w:tc>
      </w:tr>
      <w:tr w:rsidR="008637CD" w:rsidTr="007A2BD0">
        <w:trPr>
          <w:trHeight w:val="565"/>
        </w:trPr>
        <w:tc>
          <w:tcPr>
            <w:tcW w:w="1992" w:type="dxa"/>
            <w:shd w:val="clear" w:color="auto" w:fill="FFCCCC"/>
            <w:vAlign w:val="center"/>
          </w:tcPr>
          <w:p w:rsidR="008637CD" w:rsidRDefault="000974DE" w:rsidP="00FB4762">
            <w:pPr>
              <w:jc w:val="center"/>
              <w:rPr>
                <w:b/>
                <w:sz w:val="28"/>
                <w:szCs w:val="28"/>
              </w:rPr>
            </w:pPr>
            <w:r>
              <w:rPr>
                <w:b/>
                <w:sz w:val="28"/>
                <w:szCs w:val="28"/>
              </w:rPr>
              <w:t>6.3</w:t>
            </w:r>
            <w:r w:rsidR="008637CD">
              <w:rPr>
                <w:b/>
                <w:sz w:val="28"/>
                <w:szCs w:val="28"/>
              </w:rPr>
              <w:t>0pm</w:t>
            </w:r>
          </w:p>
        </w:tc>
        <w:tc>
          <w:tcPr>
            <w:tcW w:w="1992" w:type="dxa"/>
            <w:shd w:val="clear" w:color="auto" w:fill="auto"/>
            <w:vAlign w:val="center"/>
          </w:tcPr>
          <w:p w:rsidR="008637CD" w:rsidRPr="008637CD" w:rsidRDefault="008637CD" w:rsidP="00FB4762">
            <w:pPr>
              <w:jc w:val="center"/>
              <w:rPr>
                <w:b/>
              </w:rPr>
            </w:pPr>
          </w:p>
        </w:tc>
        <w:tc>
          <w:tcPr>
            <w:tcW w:w="1992" w:type="dxa"/>
            <w:shd w:val="clear" w:color="auto" w:fill="auto"/>
            <w:vAlign w:val="center"/>
          </w:tcPr>
          <w:p w:rsidR="008637CD" w:rsidRPr="008637CD" w:rsidRDefault="008637CD" w:rsidP="00FB4762">
            <w:pPr>
              <w:jc w:val="center"/>
              <w:rPr>
                <w:b/>
              </w:rPr>
            </w:pPr>
          </w:p>
        </w:tc>
        <w:tc>
          <w:tcPr>
            <w:tcW w:w="1993" w:type="dxa"/>
            <w:shd w:val="clear" w:color="auto" w:fill="FFCCCC"/>
            <w:vAlign w:val="center"/>
          </w:tcPr>
          <w:p w:rsidR="008637CD" w:rsidRPr="008637CD" w:rsidRDefault="00072A2D" w:rsidP="00FB4762">
            <w:pPr>
              <w:jc w:val="center"/>
              <w:rPr>
                <w:b/>
              </w:rPr>
            </w:pPr>
            <w:r>
              <w:rPr>
                <w:b/>
              </w:rPr>
              <w:t>Firm Curves</w:t>
            </w:r>
          </w:p>
          <w:p w:rsidR="008637CD" w:rsidRPr="008637CD" w:rsidRDefault="008637CD" w:rsidP="00FB4762">
            <w:pPr>
              <w:jc w:val="center"/>
              <w:rPr>
                <w:b/>
              </w:rPr>
            </w:pPr>
          </w:p>
        </w:tc>
        <w:tc>
          <w:tcPr>
            <w:tcW w:w="1993" w:type="dxa"/>
            <w:shd w:val="clear" w:color="auto" w:fill="FFCCCC"/>
            <w:vAlign w:val="center"/>
          </w:tcPr>
          <w:p w:rsidR="008637CD" w:rsidRPr="008637CD" w:rsidRDefault="003E4EE6" w:rsidP="00FB4762">
            <w:pPr>
              <w:jc w:val="center"/>
              <w:rPr>
                <w:b/>
              </w:rPr>
            </w:pPr>
            <w:r>
              <w:rPr>
                <w:b/>
              </w:rPr>
              <w:t>Firm Curves</w:t>
            </w:r>
          </w:p>
          <w:p w:rsidR="008637CD" w:rsidRPr="008637CD" w:rsidRDefault="008637CD" w:rsidP="00FB4762">
            <w:pPr>
              <w:rPr>
                <w:b/>
              </w:rPr>
            </w:pPr>
          </w:p>
        </w:tc>
        <w:tc>
          <w:tcPr>
            <w:tcW w:w="1993" w:type="dxa"/>
            <w:shd w:val="clear" w:color="auto" w:fill="FFCCCC"/>
            <w:vAlign w:val="center"/>
          </w:tcPr>
          <w:p w:rsidR="008637CD" w:rsidRPr="008637CD" w:rsidRDefault="003E4EE6" w:rsidP="00FB4762">
            <w:pPr>
              <w:jc w:val="center"/>
              <w:rPr>
                <w:b/>
              </w:rPr>
            </w:pPr>
            <w:r>
              <w:rPr>
                <w:b/>
              </w:rPr>
              <w:t>Firm Curves</w:t>
            </w:r>
          </w:p>
          <w:p w:rsidR="008637CD" w:rsidRPr="008637CD" w:rsidRDefault="008637CD" w:rsidP="00FB4762">
            <w:pPr>
              <w:jc w:val="center"/>
              <w:rPr>
                <w:b/>
              </w:rPr>
            </w:pPr>
          </w:p>
        </w:tc>
        <w:tc>
          <w:tcPr>
            <w:tcW w:w="1993" w:type="dxa"/>
            <w:vAlign w:val="center"/>
          </w:tcPr>
          <w:p w:rsidR="008637CD" w:rsidRPr="008637CD" w:rsidRDefault="008637CD" w:rsidP="00FB4762">
            <w:pPr>
              <w:jc w:val="center"/>
              <w:rPr>
                <w:b/>
              </w:rPr>
            </w:pPr>
          </w:p>
        </w:tc>
      </w:tr>
    </w:tbl>
    <w:p w:rsidR="007A2BD0" w:rsidRDefault="007A2BD0" w:rsidP="00FB4762">
      <w:pPr>
        <w:rPr>
          <w:b/>
          <w:sz w:val="40"/>
          <w:szCs w:val="40"/>
        </w:rPr>
      </w:pPr>
      <w:bookmarkStart w:id="1" w:name="_Hlk520986875"/>
    </w:p>
    <w:p w:rsidR="007A2BD0" w:rsidRDefault="007A2BD0" w:rsidP="00FB4762">
      <w:pPr>
        <w:rPr>
          <w:b/>
          <w:sz w:val="40"/>
          <w:szCs w:val="40"/>
        </w:rPr>
      </w:pPr>
    </w:p>
    <w:p w:rsidR="00021520" w:rsidRPr="00AF3E37" w:rsidRDefault="00021520" w:rsidP="00FB4762">
      <w:pPr>
        <w:rPr>
          <w:b/>
          <w:sz w:val="40"/>
          <w:szCs w:val="40"/>
        </w:rPr>
      </w:pPr>
      <w:r w:rsidRPr="00AF3E37">
        <w:rPr>
          <w:b/>
          <w:sz w:val="40"/>
          <w:szCs w:val="40"/>
        </w:rPr>
        <w:lastRenderedPageBreak/>
        <w:t>Class Descriptions:</w:t>
      </w:r>
    </w:p>
    <w:p w:rsidR="00FB4762" w:rsidRPr="00AF3E37" w:rsidRDefault="00021520">
      <w:pPr>
        <w:rPr>
          <w:sz w:val="24"/>
          <w:szCs w:val="24"/>
        </w:rPr>
      </w:pPr>
      <w:r w:rsidRPr="00AF3E37">
        <w:rPr>
          <w:b/>
          <w:sz w:val="24"/>
          <w:szCs w:val="24"/>
        </w:rPr>
        <w:t>Aerobics:</w:t>
      </w:r>
      <w:r w:rsidR="00FB4762" w:rsidRPr="00AF3E37">
        <w:rPr>
          <w:sz w:val="24"/>
          <w:szCs w:val="24"/>
        </w:rPr>
        <w:t xml:space="preserve"> </w:t>
      </w:r>
      <w:r w:rsidR="003D0049" w:rsidRPr="00AF3E37">
        <w:rPr>
          <w:sz w:val="24"/>
          <w:szCs w:val="24"/>
        </w:rPr>
        <w:t>Appropriate for all fitness levels, choreographed to music to get your heart rate up. Cardiovascular training along with whole body toning</w:t>
      </w:r>
      <w:r w:rsidR="00983E2D" w:rsidRPr="00AF3E37">
        <w:rPr>
          <w:sz w:val="24"/>
          <w:szCs w:val="24"/>
        </w:rPr>
        <w:t>.</w:t>
      </w:r>
    </w:p>
    <w:p w:rsidR="00021520" w:rsidRPr="00AF3E37" w:rsidRDefault="00021520">
      <w:pPr>
        <w:rPr>
          <w:sz w:val="24"/>
          <w:szCs w:val="24"/>
        </w:rPr>
      </w:pPr>
      <w:r w:rsidRPr="00AF3E37">
        <w:rPr>
          <w:b/>
          <w:sz w:val="24"/>
          <w:szCs w:val="24"/>
        </w:rPr>
        <w:t>MetCon:</w:t>
      </w:r>
      <w:r w:rsidR="00FB4762" w:rsidRPr="00AF3E37">
        <w:rPr>
          <w:sz w:val="24"/>
          <w:szCs w:val="24"/>
        </w:rPr>
        <w:t xml:space="preserve"> </w:t>
      </w:r>
      <w:r w:rsidR="009E74DD" w:rsidRPr="00AF3E37">
        <w:rPr>
          <w:sz w:val="24"/>
          <w:szCs w:val="24"/>
        </w:rPr>
        <w:t>Circuit style class combining bodyweight and resistance movements to increase agility, power, strength and fat burn. Learn new moves under the close supervision of our trainer, modifications given for regression or progression to suit your level.</w:t>
      </w:r>
    </w:p>
    <w:p w:rsidR="00FB4762" w:rsidRPr="00AF3E37" w:rsidRDefault="00021520">
      <w:pPr>
        <w:rPr>
          <w:sz w:val="24"/>
          <w:szCs w:val="24"/>
        </w:rPr>
      </w:pPr>
      <w:r w:rsidRPr="00AF3E37">
        <w:rPr>
          <w:b/>
          <w:sz w:val="24"/>
          <w:szCs w:val="24"/>
        </w:rPr>
        <w:t>ABT:</w:t>
      </w:r>
      <w:r w:rsidR="00FB4762" w:rsidRPr="00AF3E37">
        <w:rPr>
          <w:sz w:val="24"/>
          <w:szCs w:val="24"/>
        </w:rPr>
        <w:t xml:space="preserve"> </w:t>
      </w:r>
      <w:r w:rsidR="003D0049" w:rsidRPr="00AF3E37">
        <w:rPr>
          <w:sz w:val="24"/>
          <w:szCs w:val="24"/>
        </w:rPr>
        <w:t>Define and sculpt abdominals</w:t>
      </w:r>
      <w:r w:rsidR="00983E2D" w:rsidRPr="00AF3E37">
        <w:rPr>
          <w:sz w:val="24"/>
          <w:szCs w:val="24"/>
        </w:rPr>
        <w:t>, butt and thighs! This class targets these areas to strengthen and tone as well as improving core stability.</w:t>
      </w:r>
    </w:p>
    <w:p w:rsidR="00212CCA" w:rsidRPr="00AF3E37" w:rsidRDefault="00DE4828" w:rsidP="00212CCA">
      <w:pPr>
        <w:rPr>
          <w:sz w:val="24"/>
          <w:szCs w:val="24"/>
        </w:rPr>
      </w:pPr>
      <w:r w:rsidRPr="00AF3E37">
        <w:rPr>
          <w:b/>
          <w:sz w:val="24"/>
          <w:szCs w:val="24"/>
        </w:rPr>
        <w:t>Strong Core, Burn More:</w:t>
      </w:r>
      <w:r w:rsidR="00AF3E37">
        <w:rPr>
          <w:b/>
          <w:sz w:val="24"/>
          <w:szCs w:val="24"/>
        </w:rPr>
        <w:t xml:space="preserve"> </w:t>
      </w:r>
      <w:r w:rsidR="00212CCA" w:rsidRPr="00AF3E37">
        <w:rPr>
          <w:rFonts w:cs="Arial"/>
          <w:sz w:val="24"/>
          <w:szCs w:val="24"/>
          <w:shd w:val="clear" w:color="auto" w:fill="FFFFFF"/>
        </w:rPr>
        <w:t xml:space="preserve">A strong core will </w:t>
      </w:r>
      <w:r w:rsidR="00983E2D" w:rsidRPr="00AF3E37">
        <w:rPr>
          <w:rFonts w:cs="Arial"/>
          <w:sz w:val="24"/>
          <w:szCs w:val="24"/>
          <w:shd w:val="clear" w:color="auto" w:fill="FFFFFF"/>
        </w:rPr>
        <w:t>improve musculoskeletal function and improve your posture</w:t>
      </w:r>
      <w:r w:rsidR="00212CCA" w:rsidRPr="00AF3E37">
        <w:rPr>
          <w:rFonts w:cs="Arial"/>
          <w:sz w:val="24"/>
          <w:szCs w:val="24"/>
          <w:shd w:val="clear" w:color="auto" w:fill="FFFFFF"/>
        </w:rPr>
        <w:t xml:space="preserve">.   We will do a variety of exercises concentrating on abdominals, obliques and lower back muscles. </w:t>
      </w:r>
      <w:r w:rsidR="001E2882" w:rsidRPr="00AF3E37">
        <w:rPr>
          <w:sz w:val="24"/>
          <w:szCs w:val="24"/>
          <w:shd w:val="clear" w:color="auto" w:fill="FFFFFF"/>
        </w:rPr>
        <w:t>The</w:t>
      </w:r>
      <w:r w:rsidR="00FE5AF3" w:rsidRPr="00AF3E37">
        <w:rPr>
          <w:sz w:val="24"/>
          <w:szCs w:val="24"/>
          <w:shd w:val="clear" w:color="auto" w:fill="FFFFFF"/>
        </w:rPr>
        <w:t>se</w:t>
      </w:r>
      <w:r w:rsidR="001E2882" w:rsidRPr="00AF3E37">
        <w:rPr>
          <w:sz w:val="24"/>
          <w:szCs w:val="24"/>
          <w:shd w:val="clear" w:color="auto" w:fill="FFFFFF"/>
        </w:rPr>
        <w:t xml:space="preserve"> </w:t>
      </w:r>
      <w:r w:rsidR="00FE5AF3" w:rsidRPr="00AF3E37">
        <w:rPr>
          <w:sz w:val="24"/>
          <w:szCs w:val="24"/>
          <w:shd w:val="clear" w:color="auto" w:fill="FFFFFF"/>
        </w:rPr>
        <w:t>exercises</w:t>
      </w:r>
      <w:r w:rsidR="001E2882" w:rsidRPr="00AF3E37">
        <w:rPr>
          <w:sz w:val="24"/>
          <w:szCs w:val="24"/>
          <w:shd w:val="clear" w:color="auto" w:fill="FFFFFF"/>
        </w:rPr>
        <w:t xml:space="preserve"> target the muscles you really need to engage for a sculpted middle: the deep transverse abdominis muscle, which acts like a corset around your midsection; the obliques which give you hourglass definition; and the stabilising </w:t>
      </w:r>
      <w:r w:rsidR="00DB30D5" w:rsidRPr="00AF3E37">
        <w:rPr>
          <w:sz w:val="24"/>
          <w:szCs w:val="24"/>
          <w:shd w:val="clear" w:color="auto" w:fill="FFFFFF"/>
        </w:rPr>
        <w:t>multifidi’s</w:t>
      </w:r>
      <w:r w:rsidR="001E2882" w:rsidRPr="00AF3E37">
        <w:rPr>
          <w:sz w:val="24"/>
          <w:szCs w:val="24"/>
          <w:shd w:val="clear" w:color="auto" w:fill="FFFFFF"/>
        </w:rPr>
        <w:t xml:space="preserve"> muscle in your lower back. </w:t>
      </w:r>
      <w:r w:rsidR="00212CCA" w:rsidRPr="00AF3E37">
        <w:rPr>
          <w:rFonts w:cs="Arial"/>
          <w:sz w:val="24"/>
          <w:szCs w:val="24"/>
          <w:shd w:val="clear" w:color="auto" w:fill="FFFFFF"/>
        </w:rPr>
        <w:t>Leave feeling like you just</w:t>
      </w:r>
      <w:r w:rsidR="00983E2D" w:rsidRPr="00AF3E37">
        <w:rPr>
          <w:rFonts w:cs="Arial"/>
          <w:sz w:val="24"/>
          <w:szCs w:val="24"/>
          <w:shd w:val="clear" w:color="auto" w:fill="FFFFFF"/>
        </w:rPr>
        <w:t xml:space="preserve"> rocked your core to sleekness!</w:t>
      </w:r>
    </w:p>
    <w:p w:rsidR="00FB4762" w:rsidRPr="00AF3E37" w:rsidRDefault="00DE4828">
      <w:pPr>
        <w:rPr>
          <w:sz w:val="24"/>
          <w:szCs w:val="24"/>
        </w:rPr>
      </w:pPr>
      <w:r w:rsidRPr="00AF3E37">
        <w:rPr>
          <w:b/>
          <w:sz w:val="24"/>
          <w:szCs w:val="24"/>
        </w:rPr>
        <w:t>‘Titia’s Burnout Bootcamp:</w:t>
      </w:r>
      <w:r w:rsidR="00FB4762" w:rsidRPr="00AF3E37">
        <w:rPr>
          <w:b/>
          <w:sz w:val="24"/>
          <w:szCs w:val="24"/>
        </w:rPr>
        <w:t xml:space="preserve"> </w:t>
      </w:r>
      <w:r w:rsidR="00251620" w:rsidRPr="00AF3E37">
        <w:rPr>
          <w:rFonts w:cs="Arial"/>
          <w:sz w:val="24"/>
          <w:szCs w:val="24"/>
          <w:shd w:val="clear" w:color="auto" w:fill="FFFFFF"/>
        </w:rPr>
        <w:t xml:space="preserve">Titia’s Burnout </w:t>
      </w:r>
      <w:r w:rsidR="00251620" w:rsidRPr="00AF3E37">
        <w:rPr>
          <w:rStyle w:val="Emphasis"/>
          <w:rFonts w:cs="Arial"/>
          <w:bCs/>
          <w:i w:val="0"/>
          <w:iCs w:val="0"/>
          <w:sz w:val="24"/>
          <w:szCs w:val="24"/>
          <w:shd w:val="clear" w:color="auto" w:fill="FFFFFF"/>
        </w:rPr>
        <w:t>Boot Camp</w:t>
      </w:r>
      <w:r w:rsidR="00251620" w:rsidRPr="00AF3E37">
        <w:rPr>
          <w:rFonts w:cs="Arial"/>
          <w:sz w:val="24"/>
          <w:szCs w:val="24"/>
          <w:shd w:val="clear" w:color="auto" w:fill="FFFFFF"/>
        </w:rPr>
        <w:t xml:space="preserve"> offers a variety of workouts that will keep you in tip top shape! </w:t>
      </w:r>
      <w:r w:rsidR="00983E2D" w:rsidRPr="00AF3E37">
        <w:rPr>
          <w:sz w:val="24"/>
          <w:szCs w:val="24"/>
          <w:shd w:val="clear" w:color="auto" w:fill="FFFFFF"/>
        </w:rPr>
        <w:t>This</w:t>
      </w:r>
      <w:r w:rsidR="00DB30D5" w:rsidRPr="00AF3E37">
        <w:rPr>
          <w:sz w:val="24"/>
          <w:szCs w:val="24"/>
          <w:shd w:val="clear" w:color="auto" w:fill="FFFFFF"/>
        </w:rPr>
        <w:t xml:space="preserve"> ladies</w:t>
      </w:r>
      <w:r w:rsidR="00983E2D" w:rsidRPr="00AF3E37">
        <w:rPr>
          <w:sz w:val="24"/>
          <w:szCs w:val="24"/>
          <w:shd w:val="clear" w:color="auto" w:fill="FFFFFF"/>
        </w:rPr>
        <w:t>-</w:t>
      </w:r>
      <w:r w:rsidR="00611CBB" w:rsidRPr="00AF3E37">
        <w:rPr>
          <w:sz w:val="24"/>
          <w:szCs w:val="24"/>
          <w:shd w:val="clear" w:color="auto" w:fill="FFFFFF"/>
        </w:rPr>
        <w:t xml:space="preserve">only session ensures you are doing ‘female friendly’ exercises, </w:t>
      </w:r>
      <w:r w:rsidR="00983E2D" w:rsidRPr="00AF3E37">
        <w:rPr>
          <w:sz w:val="24"/>
          <w:szCs w:val="24"/>
          <w:shd w:val="clear" w:color="auto" w:fill="FFFFFF"/>
        </w:rPr>
        <w:t xml:space="preserve">and is </w:t>
      </w:r>
      <w:r w:rsidR="00251620" w:rsidRPr="00AF3E37">
        <w:rPr>
          <w:rFonts w:cs="Arial"/>
          <w:sz w:val="24"/>
          <w:szCs w:val="24"/>
          <w:shd w:val="clear" w:color="auto" w:fill="FFFFFF"/>
        </w:rPr>
        <w:t xml:space="preserve">designed to </w:t>
      </w:r>
      <w:r w:rsidR="00983E2D" w:rsidRPr="00AF3E37">
        <w:rPr>
          <w:rFonts w:cs="Arial"/>
          <w:sz w:val="24"/>
          <w:szCs w:val="24"/>
          <w:shd w:val="clear" w:color="auto" w:fill="FFFFFF"/>
        </w:rPr>
        <w:t>challenge you</w:t>
      </w:r>
      <w:r w:rsidR="00251620" w:rsidRPr="00AF3E37">
        <w:rPr>
          <w:rFonts w:cs="Arial"/>
          <w:sz w:val="24"/>
          <w:szCs w:val="24"/>
          <w:shd w:val="clear" w:color="auto" w:fill="FFFFFF"/>
        </w:rPr>
        <w:t> …</w:t>
      </w:r>
      <w:r w:rsidR="00611CBB" w:rsidRPr="00AF3E37">
        <w:rPr>
          <w:sz w:val="24"/>
          <w:szCs w:val="24"/>
          <w:shd w:val="clear" w:color="auto" w:fill="FFFFFF"/>
        </w:rPr>
        <w:t>! Becoming part of ‘Titia’s Burnout Bootcamp tribe will give you the chance to see amaz</w:t>
      </w:r>
      <w:r w:rsidR="007E561E" w:rsidRPr="00AF3E37">
        <w:rPr>
          <w:sz w:val="24"/>
          <w:szCs w:val="24"/>
          <w:shd w:val="clear" w:color="auto" w:fill="FFFFFF"/>
        </w:rPr>
        <w:t>ing results including fat loss</w:t>
      </w:r>
      <w:r w:rsidR="00611CBB" w:rsidRPr="00AF3E37">
        <w:rPr>
          <w:sz w:val="24"/>
          <w:szCs w:val="24"/>
          <w:shd w:val="clear" w:color="auto" w:fill="FFFFFF"/>
        </w:rPr>
        <w:t xml:space="preserve">, tone and strength, </w:t>
      </w:r>
      <w:r w:rsidR="007E561E" w:rsidRPr="00AF3E37">
        <w:rPr>
          <w:sz w:val="24"/>
          <w:szCs w:val="24"/>
          <w:shd w:val="clear" w:color="auto" w:fill="FFFFFF"/>
        </w:rPr>
        <w:t xml:space="preserve">increased fitness </w:t>
      </w:r>
      <w:r w:rsidR="00611CBB" w:rsidRPr="00AF3E37">
        <w:rPr>
          <w:sz w:val="24"/>
          <w:szCs w:val="24"/>
          <w:shd w:val="clear" w:color="auto" w:fill="FFFFFF"/>
        </w:rPr>
        <w:t>as well as improving your posture and confidence… and most importantly – making friends and having a good old laugh while you’re doing it!</w:t>
      </w:r>
      <w:r w:rsidR="007E561E" w:rsidRPr="00AF3E37">
        <w:rPr>
          <w:sz w:val="24"/>
          <w:szCs w:val="24"/>
          <w:shd w:val="clear" w:color="auto" w:fill="FFFFFF"/>
        </w:rPr>
        <w:t xml:space="preserve"> </w:t>
      </w:r>
      <w:r w:rsidR="004A1879" w:rsidRPr="00AF3E37">
        <w:rPr>
          <w:rFonts w:cs="Arial"/>
          <w:sz w:val="24"/>
          <w:szCs w:val="24"/>
          <w:shd w:val="clear" w:color="auto" w:fill="FFFFFF"/>
        </w:rPr>
        <w:t>It's always a fun challenge and never boring.</w:t>
      </w:r>
      <w:r w:rsidR="00611CBB" w:rsidRPr="00AF3E37">
        <w:rPr>
          <w:rFonts w:cs="Arial"/>
          <w:b/>
          <w:bCs/>
          <w:i/>
          <w:iCs/>
          <w:sz w:val="24"/>
          <w:szCs w:val="24"/>
          <w:shd w:val="clear" w:color="auto" w:fill="FFFFFF"/>
        </w:rPr>
        <w:t xml:space="preserve"> </w:t>
      </w:r>
    </w:p>
    <w:p w:rsidR="00DE4828" w:rsidRPr="00AF3E37" w:rsidRDefault="00DE4828">
      <w:pPr>
        <w:rPr>
          <w:sz w:val="24"/>
          <w:szCs w:val="24"/>
        </w:rPr>
      </w:pPr>
      <w:r w:rsidRPr="00AF3E37">
        <w:rPr>
          <w:b/>
          <w:sz w:val="24"/>
          <w:szCs w:val="24"/>
        </w:rPr>
        <w:t>Head 2 Toe Workout</w:t>
      </w:r>
      <w:r w:rsidRPr="00AF3E37">
        <w:rPr>
          <w:sz w:val="24"/>
          <w:szCs w:val="24"/>
        </w:rPr>
        <w:t>:</w:t>
      </w:r>
      <w:r w:rsidR="00FB4762" w:rsidRPr="00AF3E37">
        <w:rPr>
          <w:sz w:val="24"/>
          <w:szCs w:val="24"/>
        </w:rPr>
        <w:t xml:space="preserve"> </w:t>
      </w:r>
      <w:r w:rsidR="00771961" w:rsidRPr="00AF3E37">
        <w:rPr>
          <w:rFonts w:cs="Arial"/>
          <w:sz w:val="24"/>
          <w:szCs w:val="24"/>
          <w:shd w:val="clear" w:color="auto" w:fill="FFFFFF"/>
        </w:rPr>
        <w:t>Get ready to work your </w:t>
      </w:r>
      <w:r w:rsidR="00771961" w:rsidRPr="00AF3E37">
        <w:rPr>
          <w:rStyle w:val="Emphasis"/>
          <w:rFonts w:cs="Arial"/>
          <w:bCs/>
          <w:i w:val="0"/>
          <w:iCs w:val="0"/>
          <w:sz w:val="24"/>
          <w:szCs w:val="24"/>
          <w:shd w:val="clear" w:color="auto" w:fill="FFFFFF"/>
        </w:rPr>
        <w:t>entire body</w:t>
      </w:r>
      <w:r w:rsidR="00771961" w:rsidRPr="00AF3E37">
        <w:rPr>
          <w:rFonts w:cs="Arial"/>
          <w:sz w:val="24"/>
          <w:szCs w:val="24"/>
          <w:shd w:val="clear" w:color="auto" w:fill="FFFFFF"/>
        </w:rPr>
        <w:t> </w:t>
      </w:r>
      <w:r w:rsidR="007A0AE4" w:rsidRPr="00AF3E37">
        <w:rPr>
          <w:rFonts w:cs="Arial"/>
          <w:sz w:val="24"/>
          <w:szCs w:val="24"/>
          <w:shd w:val="clear" w:color="auto" w:fill="FFFFFF"/>
        </w:rPr>
        <w:t xml:space="preserve">(Head 2 Toe) </w:t>
      </w:r>
      <w:r w:rsidR="00771961" w:rsidRPr="00AF3E37">
        <w:rPr>
          <w:rFonts w:cs="Arial"/>
          <w:sz w:val="24"/>
          <w:szCs w:val="24"/>
          <w:shd w:val="clear" w:color="auto" w:fill="FFFFFF"/>
        </w:rPr>
        <w:t>in 30 minutes</w:t>
      </w:r>
      <w:r w:rsidR="007A0AE4" w:rsidRPr="00AF3E37">
        <w:rPr>
          <w:rFonts w:cs="Arial"/>
          <w:sz w:val="24"/>
          <w:szCs w:val="24"/>
          <w:shd w:val="clear" w:color="auto" w:fill="FFFFFF"/>
        </w:rPr>
        <w:t>!</w:t>
      </w:r>
      <w:r w:rsidR="00771961" w:rsidRPr="00AF3E37">
        <w:rPr>
          <w:rFonts w:cs="Arial"/>
          <w:sz w:val="24"/>
          <w:szCs w:val="24"/>
          <w:shd w:val="clear" w:color="auto" w:fill="FFFFFF"/>
        </w:rPr>
        <w:t xml:space="preserve"> A </w:t>
      </w:r>
      <w:r w:rsidR="00771961" w:rsidRPr="00AF3E37">
        <w:rPr>
          <w:rStyle w:val="Emphasis"/>
          <w:rFonts w:cs="Arial"/>
          <w:bCs/>
          <w:i w:val="0"/>
          <w:iCs w:val="0"/>
          <w:sz w:val="24"/>
          <w:szCs w:val="24"/>
          <w:shd w:val="clear" w:color="auto" w:fill="FFFFFF"/>
        </w:rPr>
        <w:t>Head 2 Toe</w:t>
      </w:r>
      <w:r w:rsidR="00771961" w:rsidRPr="00AF3E37">
        <w:rPr>
          <w:rFonts w:cs="Arial"/>
          <w:sz w:val="24"/>
          <w:szCs w:val="24"/>
          <w:shd w:val="clear" w:color="auto" w:fill="FFFFFF"/>
        </w:rPr>
        <w:t xml:space="preserve"> routine is a great way to stay fit, healthy, and energetic. Rather than focus on the same muscle group every time you hit the gym, it's important to </w:t>
      </w:r>
      <w:r w:rsidR="00983E2D" w:rsidRPr="00AF3E37">
        <w:rPr>
          <w:rFonts w:cs="Arial"/>
          <w:sz w:val="24"/>
          <w:szCs w:val="24"/>
          <w:shd w:val="clear" w:color="auto" w:fill="FFFFFF"/>
        </w:rPr>
        <w:t>exercise</w:t>
      </w:r>
      <w:r w:rsidR="00771961" w:rsidRPr="00AF3E37">
        <w:rPr>
          <w:rFonts w:cs="Arial"/>
          <w:sz w:val="24"/>
          <w:szCs w:val="24"/>
          <w:shd w:val="clear" w:color="auto" w:fill="FFFFFF"/>
        </w:rPr>
        <w:t xml:space="preserve"> your </w:t>
      </w:r>
      <w:r w:rsidR="007A0AE4" w:rsidRPr="00AF3E37">
        <w:rPr>
          <w:rFonts w:cs="Arial"/>
          <w:sz w:val="24"/>
          <w:szCs w:val="24"/>
          <w:shd w:val="clear" w:color="auto" w:fill="FFFFFF"/>
        </w:rPr>
        <w:t>entire body</w:t>
      </w:r>
      <w:r w:rsidR="00771961" w:rsidRPr="00AF3E37">
        <w:rPr>
          <w:rFonts w:cs="Arial"/>
          <w:sz w:val="24"/>
          <w:szCs w:val="24"/>
          <w:shd w:val="clear" w:color="auto" w:fill="FFFFFF"/>
        </w:rPr>
        <w:t>. Planning a </w:t>
      </w:r>
      <w:r w:rsidR="007A0AE4" w:rsidRPr="00AF3E37">
        <w:rPr>
          <w:rStyle w:val="Emphasis"/>
          <w:rFonts w:cs="Arial"/>
          <w:bCs/>
          <w:i w:val="0"/>
          <w:iCs w:val="0"/>
          <w:sz w:val="24"/>
          <w:szCs w:val="24"/>
          <w:shd w:val="clear" w:color="auto" w:fill="FFFFFF"/>
        </w:rPr>
        <w:t>full</w:t>
      </w:r>
      <w:r w:rsidR="00771961" w:rsidRPr="00AF3E37">
        <w:rPr>
          <w:rStyle w:val="Emphasis"/>
          <w:rFonts w:cs="Arial"/>
          <w:bCs/>
          <w:i w:val="0"/>
          <w:iCs w:val="0"/>
          <w:sz w:val="24"/>
          <w:szCs w:val="24"/>
          <w:shd w:val="clear" w:color="auto" w:fill="FFFFFF"/>
        </w:rPr>
        <w:t xml:space="preserve"> body workout</w:t>
      </w:r>
      <w:r w:rsidR="00771961" w:rsidRPr="00AF3E37">
        <w:rPr>
          <w:rFonts w:cs="Arial"/>
          <w:sz w:val="24"/>
          <w:szCs w:val="24"/>
          <w:shd w:val="clear" w:color="auto" w:fill="FFFFFF"/>
        </w:rPr>
        <w:t xml:space="preserve"> can help you tone and tighten your body -- from </w:t>
      </w:r>
      <w:r w:rsidR="007A0AE4" w:rsidRPr="00AF3E37">
        <w:rPr>
          <w:rFonts w:cs="Arial"/>
          <w:sz w:val="24"/>
          <w:szCs w:val="24"/>
          <w:shd w:val="clear" w:color="auto" w:fill="FFFFFF"/>
        </w:rPr>
        <w:t>head</w:t>
      </w:r>
      <w:r w:rsidR="00771961" w:rsidRPr="00AF3E37">
        <w:rPr>
          <w:rFonts w:cs="Arial"/>
          <w:sz w:val="24"/>
          <w:szCs w:val="24"/>
          <w:shd w:val="clear" w:color="auto" w:fill="FFFFFF"/>
        </w:rPr>
        <w:t xml:space="preserve"> to </w:t>
      </w:r>
      <w:r w:rsidR="007A0AE4" w:rsidRPr="00AF3E37">
        <w:rPr>
          <w:rFonts w:cs="Arial"/>
          <w:sz w:val="24"/>
          <w:szCs w:val="24"/>
          <w:shd w:val="clear" w:color="auto" w:fill="FFFFFF"/>
        </w:rPr>
        <w:t xml:space="preserve">toes.  </w:t>
      </w:r>
      <w:r w:rsidR="00771961" w:rsidRPr="00AF3E37">
        <w:rPr>
          <w:rStyle w:val="Emphasis"/>
          <w:rFonts w:cs="Arial"/>
          <w:bCs/>
          <w:i w:val="0"/>
          <w:iCs w:val="0"/>
          <w:sz w:val="24"/>
          <w:szCs w:val="24"/>
          <w:shd w:val="clear" w:color="auto" w:fill="FFFFFF"/>
        </w:rPr>
        <w:t>Full body workout</w:t>
      </w:r>
      <w:r w:rsidR="007A0AE4" w:rsidRPr="00AF3E37">
        <w:rPr>
          <w:rFonts w:cs="Arial"/>
          <w:sz w:val="24"/>
          <w:szCs w:val="24"/>
          <w:shd w:val="clear" w:color="auto" w:fill="FFFFFF"/>
        </w:rPr>
        <w:t>s</w:t>
      </w:r>
      <w:r w:rsidR="00771961" w:rsidRPr="00AF3E37">
        <w:rPr>
          <w:rFonts w:cs="Arial"/>
          <w:sz w:val="24"/>
          <w:szCs w:val="24"/>
          <w:shd w:val="clear" w:color="auto" w:fill="FFFFFF"/>
        </w:rPr>
        <w:t> are perfect for </w:t>
      </w:r>
      <w:r w:rsidR="00771961" w:rsidRPr="00AF3E37">
        <w:rPr>
          <w:rStyle w:val="Emphasis"/>
          <w:rFonts w:cs="Arial"/>
          <w:bCs/>
          <w:i w:val="0"/>
          <w:iCs w:val="0"/>
          <w:sz w:val="24"/>
          <w:szCs w:val="24"/>
          <w:shd w:val="clear" w:color="auto" w:fill="FFFFFF"/>
        </w:rPr>
        <w:t>women</w:t>
      </w:r>
      <w:r w:rsidR="00771961" w:rsidRPr="00AF3E37">
        <w:rPr>
          <w:rFonts w:cs="Arial"/>
          <w:sz w:val="24"/>
          <w:szCs w:val="24"/>
          <w:shd w:val="clear" w:color="auto" w:fill="FFFFFF"/>
        </w:rPr>
        <w:t> who are looking</w:t>
      </w:r>
      <w:r w:rsidR="007A0AE4" w:rsidRPr="00AF3E37">
        <w:rPr>
          <w:rFonts w:cs="Arial"/>
          <w:sz w:val="24"/>
          <w:szCs w:val="24"/>
          <w:shd w:val="clear" w:color="auto" w:fill="FFFFFF"/>
        </w:rPr>
        <w:t xml:space="preserve"> to build strength and burn fat</w:t>
      </w:r>
      <w:r w:rsidR="00771961" w:rsidRPr="00AF3E37">
        <w:rPr>
          <w:rFonts w:cs="Arial"/>
          <w:sz w:val="24"/>
          <w:szCs w:val="24"/>
          <w:shd w:val="clear" w:color="auto" w:fill="FFFFFF"/>
        </w:rPr>
        <w:t>. Get a lean, sculpted physique with this fat-burning </w:t>
      </w:r>
      <w:r w:rsidR="00771961" w:rsidRPr="00AF3E37">
        <w:rPr>
          <w:rStyle w:val="Emphasis"/>
          <w:rFonts w:cs="Arial"/>
          <w:bCs/>
          <w:i w:val="0"/>
          <w:iCs w:val="0"/>
          <w:sz w:val="24"/>
          <w:szCs w:val="24"/>
          <w:shd w:val="clear" w:color="auto" w:fill="FFFFFF"/>
        </w:rPr>
        <w:t>fitness</w:t>
      </w:r>
      <w:r w:rsidR="00771961" w:rsidRPr="00AF3E37">
        <w:rPr>
          <w:rFonts w:cs="Arial"/>
          <w:sz w:val="24"/>
          <w:szCs w:val="24"/>
          <w:shd w:val="clear" w:color="auto" w:fill="FFFFFF"/>
        </w:rPr>
        <w:t> plan that mixes different strength-</w:t>
      </w:r>
      <w:r w:rsidR="00771961" w:rsidRPr="00AF3E37">
        <w:rPr>
          <w:rStyle w:val="Emphasis"/>
          <w:rFonts w:cs="Arial"/>
          <w:bCs/>
          <w:i w:val="0"/>
          <w:iCs w:val="0"/>
          <w:sz w:val="24"/>
          <w:szCs w:val="24"/>
          <w:shd w:val="clear" w:color="auto" w:fill="FFFFFF"/>
        </w:rPr>
        <w:t>training workouts</w:t>
      </w:r>
      <w:r w:rsidR="00771961" w:rsidRPr="00AF3E37">
        <w:rPr>
          <w:rFonts w:cs="Arial"/>
          <w:sz w:val="24"/>
          <w:szCs w:val="24"/>
          <w:shd w:val="clear" w:color="auto" w:fill="FFFFFF"/>
        </w:rPr>
        <w:t> with cardio </w:t>
      </w:r>
      <w:r w:rsidR="00771961" w:rsidRPr="00AF3E37">
        <w:rPr>
          <w:rStyle w:val="Emphasis"/>
          <w:rFonts w:cs="Arial"/>
          <w:bCs/>
          <w:i w:val="0"/>
          <w:iCs w:val="0"/>
          <w:sz w:val="24"/>
          <w:szCs w:val="24"/>
          <w:shd w:val="clear" w:color="auto" w:fill="FFFFFF"/>
        </w:rPr>
        <w:t>exercise</w:t>
      </w:r>
      <w:r w:rsidR="00771961" w:rsidRPr="00AF3E37">
        <w:rPr>
          <w:rFonts w:cs="Arial"/>
          <w:sz w:val="24"/>
          <w:szCs w:val="24"/>
          <w:shd w:val="clear" w:color="auto" w:fill="FFFFFF"/>
        </w:rPr>
        <w:t xml:space="preserve"> and pain-relieving stretches to tone </w:t>
      </w:r>
      <w:r w:rsidR="00983E2D" w:rsidRPr="00AF3E37">
        <w:rPr>
          <w:rFonts w:cs="Arial"/>
          <w:sz w:val="24"/>
          <w:szCs w:val="24"/>
          <w:shd w:val="clear" w:color="auto" w:fill="FFFFFF"/>
        </w:rPr>
        <w:t>your whole</w:t>
      </w:r>
      <w:r w:rsidR="00771961" w:rsidRPr="00AF3E37">
        <w:rPr>
          <w:rFonts w:cs="Arial"/>
          <w:sz w:val="24"/>
          <w:szCs w:val="24"/>
          <w:shd w:val="clear" w:color="auto" w:fill="FFFFFF"/>
        </w:rPr>
        <w:t> </w:t>
      </w:r>
      <w:r w:rsidR="00771961" w:rsidRPr="00AF3E37">
        <w:rPr>
          <w:rStyle w:val="Emphasis"/>
          <w:rFonts w:cs="Arial"/>
          <w:bCs/>
          <w:i w:val="0"/>
          <w:iCs w:val="0"/>
          <w:sz w:val="24"/>
          <w:szCs w:val="24"/>
          <w:shd w:val="clear" w:color="auto" w:fill="FFFFFF"/>
        </w:rPr>
        <w:t>body</w:t>
      </w:r>
      <w:r w:rsidR="00771961" w:rsidRPr="00AF3E37">
        <w:rPr>
          <w:rFonts w:cs="Arial"/>
          <w:sz w:val="24"/>
          <w:szCs w:val="24"/>
          <w:shd w:val="clear" w:color="auto" w:fill="FFFFFF"/>
        </w:rPr>
        <w:t xml:space="preserve"> in just </w:t>
      </w:r>
      <w:r w:rsidR="007A0AE4" w:rsidRPr="00AF3E37">
        <w:rPr>
          <w:rFonts w:cs="Arial"/>
          <w:sz w:val="24"/>
          <w:szCs w:val="24"/>
          <w:shd w:val="clear" w:color="auto" w:fill="FFFFFF"/>
        </w:rPr>
        <w:t>30 minutes.</w:t>
      </w:r>
    </w:p>
    <w:p w:rsidR="00FB4762" w:rsidRPr="00AF3E37" w:rsidRDefault="00DE4828">
      <w:pPr>
        <w:rPr>
          <w:sz w:val="24"/>
          <w:szCs w:val="24"/>
        </w:rPr>
      </w:pPr>
      <w:r w:rsidRPr="00AF3E37">
        <w:rPr>
          <w:b/>
          <w:sz w:val="24"/>
          <w:szCs w:val="24"/>
        </w:rPr>
        <w:t>Over 60’s Fitness:</w:t>
      </w:r>
      <w:r w:rsidR="00FB4762" w:rsidRPr="00AF3E37">
        <w:rPr>
          <w:sz w:val="24"/>
          <w:szCs w:val="24"/>
        </w:rPr>
        <w:t xml:space="preserve"> </w:t>
      </w:r>
      <w:r w:rsidR="00D705B3" w:rsidRPr="00AF3E37">
        <w:rPr>
          <w:sz w:val="24"/>
          <w:szCs w:val="24"/>
        </w:rPr>
        <w:t>The over 60’s fitness is designed to make you healthier and happier</w:t>
      </w:r>
      <w:r w:rsidR="00491882" w:rsidRPr="00AF3E37">
        <w:rPr>
          <w:sz w:val="24"/>
          <w:szCs w:val="24"/>
        </w:rPr>
        <w:t>.</w:t>
      </w:r>
      <w:r w:rsidR="00D705B3" w:rsidRPr="00AF3E37">
        <w:rPr>
          <w:sz w:val="24"/>
          <w:szCs w:val="24"/>
        </w:rPr>
        <w:t xml:space="preserve"> </w:t>
      </w:r>
      <w:r w:rsidR="00491882" w:rsidRPr="00AF3E37">
        <w:rPr>
          <w:sz w:val="24"/>
          <w:szCs w:val="24"/>
        </w:rPr>
        <w:t>I</w:t>
      </w:r>
      <w:r w:rsidR="00D705B3" w:rsidRPr="00AF3E37">
        <w:rPr>
          <w:sz w:val="24"/>
          <w:szCs w:val="24"/>
        </w:rPr>
        <w:t xml:space="preserve">t combines the benefits and </w:t>
      </w:r>
      <w:r w:rsidR="000974DE" w:rsidRPr="00AF3E37">
        <w:rPr>
          <w:sz w:val="24"/>
          <w:szCs w:val="24"/>
        </w:rPr>
        <w:t>use of</w:t>
      </w:r>
      <w:r w:rsidR="00D705B3" w:rsidRPr="00AF3E37">
        <w:rPr>
          <w:sz w:val="24"/>
          <w:szCs w:val="24"/>
        </w:rPr>
        <w:t xml:space="preserve"> the circuit with the added benefits of light aerobic exercise and occasionally free weights. For ladies over the age of 60 aerobic routines should be safe yet strenuous enough to boost the heart rate into an aerobic zone. It is </w:t>
      </w:r>
      <w:r w:rsidR="00491882" w:rsidRPr="00AF3E37">
        <w:rPr>
          <w:sz w:val="24"/>
          <w:szCs w:val="24"/>
        </w:rPr>
        <w:t xml:space="preserve">a </w:t>
      </w:r>
      <w:r w:rsidR="00D705B3" w:rsidRPr="00AF3E37">
        <w:rPr>
          <w:sz w:val="24"/>
          <w:szCs w:val="24"/>
        </w:rPr>
        <w:t xml:space="preserve">very informal </w:t>
      </w:r>
      <w:r w:rsidR="00FA63B5" w:rsidRPr="00AF3E37">
        <w:rPr>
          <w:sz w:val="24"/>
          <w:szCs w:val="24"/>
        </w:rPr>
        <w:t>class.</w:t>
      </w:r>
    </w:p>
    <w:p w:rsidR="00DA0EA0" w:rsidRPr="00AF3E37" w:rsidRDefault="00D7439B">
      <w:pPr>
        <w:rPr>
          <w:b/>
          <w:sz w:val="24"/>
          <w:szCs w:val="24"/>
        </w:rPr>
      </w:pPr>
      <w:r w:rsidRPr="00AF3E37">
        <w:rPr>
          <w:b/>
          <w:sz w:val="24"/>
          <w:szCs w:val="24"/>
        </w:rPr>
        <w:lastRenderedPageBreak/>
        <w:t>Firm Curves</w:t>
      </w:r>
      <w:r w:rsidR="00DE4828" w:rsidRPr="00AF3E37">
        <w:rPr>
          <w:b/>
          <w:sz w:val="24"/>
          <w:szCs w:val="24"/>
        </w:rPr>
        <w:t>:</w:t>
      </w:r>
      <w:r w:rsidR="00DA0EA0" w:rsidRPr="00AF3E37">
        <w:rPr>
          <w:b/>
          <w:sz w:val="24"/>
          <w:szCs w:val="24"/>
        </w:rPr>
        <w:t xml:space="preserve"> </w:t>
      </w:r>
      <w:r w:rsidR="00DA0EA0" w:rsidRPr="00AF3E37">
        <w:rPr>
          <w:sz w:val="24"/>
          <w:szCs w:val="24"/>
        </w:rPr>
        <w:t>Getting fit has never been this eas</w:t>
      </w:r>
      <w:r w:rsidR="00CC4C12" w:rsidRPr="00AF3E37">
        <w:rPr>
          <w:sz w:val="24"/>
          <w:szCs w:val="24"/>
        </w:rPr>
        <w:t xml:space="preserve">y or this much fun. Firm Curves </w:t>
      </w:r>
      <w:r w:rsidR="00491882" w:rsidRPr="00AF3E37">
        <w:rPr>
          <w:sz w:val="24"/>
          <w:szCs w:val="24"/>
        </w:rPr>
        <w:t>utilises</w:t>
      </w:r>
      <w:r w:rsidR="00CC4C12" w:rsidRPr="00AF3E37">
        <w:rPr>
          <w:sz w:val="24"/>
          <w:szCs w:val="24"/>
        </w:rPr>
        <w:t xml:space="preserve"> simple body weight exercises which make</w:t>
      </w:r>
      <w:r w:rsidR="00491882" w:rsidRPr="00AF3E37">
        <w:rPr>
          <w:sz w:val="24"/>
          <w:szCs w:val="24"/>
        </w:rPr>
        <w:t>s</w:t>
      </w:r>
      <w:r w:rsidR="00CC4C12" w:rsidRPr="00AF3E37">
        <w:rPr>
          <w:sz w:val="24"/>
          <w:szCs w:val="24"/>
        </w:rPr>
        <w:t xml:space="preserve"> it a great choice for achieving gains in strength, flexibility and overall health. Since there is no or little equipment involved bodyweight workouts make it easy to transition from one move to the next with little rest. </w:t>
      </w:r>
      <w:r w:rsidR="00BA0BCC" w:rsidRPr="00AF3E37">
        <w:rPr>
          <w:sz w:val="24"/>
          <w:szCs w:val="24"/>
        </w:rPr>
        <w:t>Firm Curves</w:t>
      </w:r>
      <w:r w:rsidR="00EA77BB" w:rsidRPr="00AF3E37">
        <w:rPr>
          <w:sz w:val="24"/>
          <w:szCs w:val="24"/>
        </w:rPr>
        <w:t xml:space="preserve"> </w:t>
      </w:r>
      <w:r w:rsidR="005E48D1" w:rsidRPr="00AF3E37">
        <w:rPr>
          <w:sz w:val="24"/>
          <w:szCs w:val="24"/>
        </w:rPr>
        <w:t>is suitable for any fitness level.</w:t>
      </w:r>
    </w:p>
    <w:p w:rsidR="00B225C8" w:rsidRPr="00AF3E37" w:rsidRDefault="00DE4828" w:rsidP="00B225C8">
      <w:pPr>
        <w:rPr>
          <w:sz w:val="24"/>
          <w:szCs w:val="24"/>
        </w:rPr>
      </w:pPr>
      <w:r w:rsidRPr="00AF3E37">
        <w:rPr>
          <w:b/>
          <w:sz w:val="24"/>
          <w:szCs w:val="24"/>
        </w:rPr>
        <w:t>Workout Warriors:</w:t>
      </w:r>
      <w:r w:rsidR="00AF3E37">
        <w:rPr>
          <w:b/>
          <w:sz w:val="24"/>
          <w:szCs w:val="24"/>
        </w:rPr>
        <w:t xml:space="preserve"> </w:t>
      </w:r>
      <w:r w:rsidR="00B43D84" w:rsidRPr="00AF3E37">
        <w:rPr>
          <w:rFonts w:cs="Arial"/>
          <w:sz w:val="24"/>
          <w:szCs w:val="24"/>
          <w:shd w:val="clear" w:color="auto" w:fill="FFFFFF"/>
        </w:rPr>
        <w:t xml:space="preserve">This class has a focus on intensity. </w:t>
      </w:r>
      <w:r w:rsidR="00BE0CCD" w:rsidRPr="00AF3E37">
        <w:rPr>
          <w:rStyle w:val="Emphasis"/>
          <w:rFonts w:cs="Arial"/>
          <w:bCs/>
          <w:i w:val="0"/>
          <w:iCs w:val="0"/>
          <w:sz w:val="24"/>
          <w:szCs w:val="24"/>
          <w:shd w:val="clear" w:color="auto" w:fill="FFFFFF"/>
        </w:rPr>
        <w:t>Women</w:t>
      </w:r>
      <w:r w:rsidR="00BE0CCD" w:rsidRPr="00AF3E37">
        <w:rPr>
          <w:rFonts w:cs="Arial"/>
          <w:sz w:val="24"/>
          <w:szCs w:val="24"/>
          <w:shd w:val="clear" w:color="auto" w:fill="FFFFFF"/>
        </w:rPr>
        <w:t> tend to have a higher pain tolerance when it comes to </w:t>
      </w:r>
      <w:r w:rsidR="00BE0CCD" w:rsidRPr="00AF3E37">
        <w:rPr>
          <w:rStyle w:val="Emphasis"/>
          <w:rFonts w:cs="Arial"/>
          <w:bCs/>
          <w:i w:val="0"/>
          <w:iCs w:val="0"/>
          <w:sz w:val="24"/>
          <w:szCs w:val="24"/>
          <w:shd w:val="clear" w:color="auto" w:fill="FFFFFF"/>
        </w:rPr>
        <w:t>training</w:t>
      </w:r>
      <w:r w:rsidR="00BE0CCD" w:rsidRPr="00AF3E37">
        <w:rPr>
          <w:rFonts w:cs="Arial"/>
          <w:sz w:val="24"/>
          <w:szCs w:val="24"/>
          <w:shd w:val="clear" w:color="auto" w:fill="FFFFFF"/>
        </w:rPr>
        <w:t>, can recover faster between sets, and are able to sustain a higher volume of work. You'll get stronger, faster, more powerful, and more resilient</w:t>
      </w:r>
      <w:r w:rsidR="00B225C8" w:rsidRPr="00AF3E37">
        <w:rPr>
          <w:rFonts w:cs="Arial"/>
          <w:sz w:val="24"/>
          <w:szCs w:val="24"/>
          <w:shd w:val="clear" w:color="auto" w:fill="FFFFFF"/>
        </w:rPr>
        <w:t xml:space="preserve"> if you join the Warriors</w:t>
      </w:r>
      <w:r w:rsidR="00BE0CCD" w:rsidRPr="00AF3E37">
        <w:rPr>
          <w:rFonts w:cs="Arial"/>
          <w:sz w:val="24"/>
          <w:szCs w:val="24"/>
          <w:shd w:val="clear" w:color="auto" w:fill="FFFFFF"/>
        </w:rPr>
        <w:t xml:space="preserve">. </w:t>
      </w:r>
      <w:r w:rsidR="00B43D84" w:rsidRPr="00AF3E37">
        <w:rPr>
          <w:rFonts w:cs="Arial"/>
          <w:sz w:val="24"/>
          <w:szCs w:val="24"/>
          <w:shd w:val="clear" w:color="auto" w:fill="FFFFFF"/>
        </w:rPr>
        <w:t>This will result in</w:t>
      </w:r>
      <w:r w:rsidR="0073044E" w:rsidRPr="00AF3E37">
        <w:rPr>
          <w:rFonts w:cs="Arial"/>
          <w:sz w:val="24"/>
          <w:szCs w:val="24"/>
          <w:shd w:val="clear" w:color="auto" w:fill="FFFFFF"/>
        </w:rPr>
        <w:t xml:space="preserve"> </w:t>
      </w:r>
      <w:r w:rsidR="00BE0CCD" w:rsidRPr="00AF3E37">
        <w:rPr>
          <w:rFonts w:cs="Arial"/>
          <w:sz w:val="24"/>
          <w:szCs w:val="24"/>
          <w:shd w:val="clear" w:color="auto" w:fill="FFFFFF"/>
        </w:rPr>
        <w:t xml:space="preserve"> more muscle in the right places, and a strong</w:t>
      </w:r>
      <w:r w:rsidR="00B43D84" w:rsidRPr="00AF3E37">
        <w:rPr>
          <w:rFonts w:cs="Arial"/>
          <w:sz w:val="24"/>
          <w:szCs w:val="24"/>
          <w:shd w:val="clear" w:color="auto" w:fill="FFFFFF"/>
        </w:rPr>
        <w:t>er</w:t>
      </w:r>
      <w:r w:rsidR="00BE0CCD" w:rsidRPr="00AF3E37">
        <w:rPr>
          <w:rFonts w:cs="Arial"/>
          <w:sz w:val="24"/>
          <w:szCs w:val="24"/>
          <w:shd w:val="clear" w:color="auto" w:fill="FFFFFF"/>
        </w:rPr>
        <w:t> </w:t>
      </w:r>
      <w:r w:rsidR="00BE0CCD" w:rsidRPr="00AF3E37">
        <w:rPr>
          <w:rStyle w:val="Emphasis"/>
          <w:rFonts w:cs="Arial"/>
          <w:bCs/>
          <w:i w:val="0"/>
          <w:iCs w:val="0"/>
          <w:sz w:val="24"/>
          <w:szCs w:val="24"/>
          <w:shd w:val="clear" w:color="auto" w:fill="FFFFFF"/>
        </w:rPr>
        <w:t>body</w:t>
      </w:r>
      <w:r w:rsidR="00B225C8" w:rsidRPr="00AF3E37">
        <w:rPr>
          <w:rFonts w:cs="Arial"/>
          <w:sz w:val="24"/>
          <w:szCs w:val="24"/>
          <w:shd w:val="clear" w:color="auto" w:fill="FFFFFF"/>
        </w:rPr>
        <w:t xml:space="preserve">.  </w:t>
      </w:r>
      <w:r w:rsidR="00B225C8" w:rsidRPr="00AF3E37">
        <w:rPr>
          <w:sz w:val="24"/>
          <w:szCs w:val="24"/>
        </w:rPr>
        <w:t>Strengthen both cardiovascular and muscular systems with the use of free weights, steps</w:t>
      </w:r>
      <w:r w:rsidR="0073044E" w:rsidRPr="00AF3E37">
        <w:rPr>
          <w:sz w:val="24"/>
          <w:szCs w:val="24"/>
        </w:rPr>
        <w:t>, gym toys</w:t>
      </w:r>
      <w:r w:rsidR="00B225C8" w:rsidRPr="00AF3E37">
        <w:rPr>
          <w:sz w:val="24"/>
          <w:szCs w:val="24"/>
        </w:rPr>
        <w:t xml:space="preserve"> and floor exercises. </w:t>
      </w:r>
      <w:r w:rsidR="00B225C8" w:rsidRPr="00AF3E37">
        <w:rPr>
          <w:rFonts w:cs="Arial"/>
          <w:sz w:val="24"/>
          <w:szCs w:val="24"/>
          <w:shd w:val="clear" w:color="auto" w:fill="FFFFFF"/>
        </w:rPr>
        <w:t>Increase your heart and lung capacity through a </w:t>
      </w:r>
      <w:r w:rsidR="00B225C8" w:rsidRPr="00AF3E37">
        <w:rPr>
          <w:rStyle w:val="Emphasis"/>
          <w:rFonts w:cs="Arial"/>
          <w:bCs/>
          <w:i w:val="0"/>
          <w:iCs w:val="0"/>
          <w:sz w:val="24"/>
          <w:szCs w:val="24"/>
          <w:shd w:val="clear" w:color="auto" w:fill="FFFFFF"/>
        </w:rPr>
        <w:t>Warriors</w:t>
      </w:r>
      <w:r w:rsidR="00B225C8" w:rsidRPr="00AF3E37">
        <w:rPr>
          <w:rFonts w:cs="Arial"/>
          <w:sz w:val="24"/>
          <w:szCs w:val="24"/>
          <w:shd w:val="clear" w:color="auto" w:fill="FFFFFF"/>
        </w:rPr>
        <w:t> </w:t>
      </w:r>
      <w:r w:rsidR="00B225C8" w:rsidRPr="00AF3E37">
        <w:rPr>
          <w:rStyle w:val="Emphasis"/>
          <w:rFonts w:cs="Arial"/>
          <w:bCs/>
          <w:i w:val="0"/>
          <w:iCs w:val="0"/>
          <w:sz w:val="24"/>
          <w:szCs w:val="24"/>
          <w:shd w:val="clear" w:color="auto" w:fill="FFFFFF"/>
        </w:rPr>
        <w:t>workout</w:t>
      </w:r>
      <w:r w:rsidR="0073044E" w:rsidRPr="00AF3E37">
        <w:rPr>
          <w:rStyle w:val="Emphasis"/>
          <w:rFonts w:cs="Arial"/>
          <w:bCs/>
          <w:i w:val="0"/>
          <w:iCs w:val="0"/>
          <w:sz w:val="24"/>
          <w:szCs w:val="24"/>
          <w:shd w:val="clear" w:color="auto" w:fill="FFFFFF"/>
        </w:rPr>
        <w:t xml:space="preserve"> and be assured you will be pushed to higher levels</w:t>
      </w:r>
      <w:r w:rsidR="00B225C8" w:rsidRPr="00AF3E37">
        <w:rPr>
          <w:rFonts w:cs="Arial"/>
          <w:sz w:val="24"/>
          <w:szCs w:val="24"/>
          <w:shd w:val="clear" w:color="auto" w:fill="FFFFFF"/>
        </w:rPr>
        <w:t>.</w:t>
      </w:r>
    </w:p>
    <w:p w:rsidR="003C09DE" w:rsidRPr="00AF3E37" w:rsidRDefault="00DE4828">
      <w:pPr>
        <w:rPr>
          <w:sz w:val="24"/>
          <w:szCs w:val="24"/>
        </w:rPr>
      </w:pPr>
      <w:r w:rsidRPr="00AF3E37">
        <w:rPr>
          <w:b/>
          <w:sz w:val="24"/>
          <w:szCs w:val="24"/>
        </w:rPr>
        <w:t xml:space="preserve">Body </w:t>
      </w:r>
      <w:r w:rsidR="00D70792" w:rsidRPr="00AF3E37">
        <w:rPr>
          <w:b/>
          <w:sz w:val="24"/>
          <w:szCs w:val="24"/>
        </w:rPr>
        <w:t>Sculpture</w:t>
      </w:r>
      <w:r w:rsidRPr="00AF3E37">
        <w:rPr>
          <w:b/>
          <w:sz w:val="24"/>
          <w:szCs w:val="24"/>
        </w:rPr>
        <w:t>: Flat &amp; Firm:</w:t>
      </w:r>
      <w:r w:rsidR="00FB4762" w:rsidRPr="00AF3E37">
        <w:rPr>
          <w:sz w:val="24"/>
          <w:szCs w:val="24"/>
        </w:rPr>
        <w:t xml:space="preserve"> </w:t>
      </w:r>
      <w:r w:rsidR="003C09DE" w:rsidRPr="00AF3E37">
        <w:rPr>
          <w:rFonts w:cs="Arial"/>
          <w:sz w:val="24"/>
          <w:szCs w:val="24"/>
          <w:shd w:val="clear" w:color="auto" w:fill="FFFFFF"/>
        </w:rPr>
        <w:t>It's time to get specific and target a couple of body parts that rarely see the sun: the </w:t>
      </w:r>
      <w:r w:rsidR="003C09DE" w:rsidRPr="00AF3E37">
        <w:rPr>
          <w:rStyle w:val="Emphasis"/>
          <w:rFonts w:cs="Arial"/>
          <w:bCs/>
          <w:i w:val="0"/>
          <w:iCs w:val="0"/>
          <w:sz w:val="24"/>
          <w:szCs w:val="24"/>
          <w:shd w:val="clear" w:color="auto" w:fill="FFFFFF"/>
        </w:rPr>
        <w:t xml:space="preserve">booty, arms and muffin tops. </w:t>
      </w:r>
      <w:r w:rsidR="003C09DE" w:rsidRPr="00AF3E37">
        <w:rPr>
          <w:rFonts w:cs="Arial"/>
          <w:sz w:val="24"/>
          <w:szCs w:val="24"/>
          <w:shd w:val="clear" w:color="auto" w:fill="FFFFFF"/>
        </w:rPr>
        <w:t xml:space="preserve"> </w:t>
      </w:r>
      <w:r w:rsidR="000C3EF6" w:rsidRPr="00AF3E37">
        <w:rPr>
          <w:rFonts w:cs="Arial"/>
          <w:sz w:val="24"/>
          <w:szCs w:val="24"/>
          <w:shd w:val="clear" w:color="auto" w:fill="FFFFFF"/>
        </w:rPr>
        <w:t>Have you ever wanted to sculpt, tone or firm that </w:t>
      </w:r>
      <w:r w:rsidR="000C3EF6" w:rsidRPr="00AF3E37">
        <w:rPr>
          <w:rStyle w:val="Emphasis"/>
          <w:rFonts w:cs="Arial"/>
          <w:bCs/>
          <w:i w:val="0"/>
          <w:iCs w:val="0"/>
          <w:sz w:val="24"/>
          <w:szCs w:val="24"/>
          <w:shd w:val="clear" w:color="auto" w:fill="FFFFFF"/>
        </w:rPr>
        <w:t>booty</w:t>
      </w:r>
      <w:r w:rsidR="003C09DE" w:rsidRPr="00AF3E37">
        <w:rPr>
          <w:rStyle w:val="Emphasis"/>
          <w:rFonts w:cs="Arial"/>
          <w:bCs/>
          <w:i w:val="0"/>
          <w:iCs w:val="0"/>
          <w:sz w:val="24"/>
          <w:szCs w:val="24"/>
          <w:shd w:val="clear" w:color="auto" w:fill="FFFFFF"/>
        </w:rPr>
        <w:t>,</w:t>
      </w:r>
      <w:r w:rsidR="000C3EF6" w:rsidRPr="00AF3E37">
        <w:rPr>
          <w:rFonts w:cs="Arial"/>
          <w:sz w:val="24"/>
          <w:szCs w:val="24"/>
          <w:shd w:val="clear" w:color="auto" w:fill="FFFFFF"/>
        </w:rPr>
        <w:t> </w:t>
      </w:r>
      <w:r w:rsidR="003C09DE" w:rsidRPr="00AF3E37">
        <w:rPr>
          <w:rFonts w:cs="Arial"/>
          <w:sz w:val="24"/>
          <w:szCs w:val="24"/>
          <w:shd w:val="clear" w:color="auto" w:fill="FFFFFF"/>
        </w:rPr>
        <w:t xml:space="preserve">arms and abs </w:t>
      </w:r>
      <w:r w:rsidR="000C3EF6" w:rsidRPr="00AF3E37">
        <w:rPr>
          <w:rFonts w:cs="Arial"/>
          <w:sz w:val="24"/>
          <w:szCs w:val="24"/>
          <w:shd w:val="clear" w:color="auto" w:fill="FFFFFF"/>
        </w:rPr>
        <w:t>of yours? Well I sure have!</w:t>
      </w:r>
      <w:r w:rsidR="003C09DE" w:rsidRPr="00AF3E37">
        <w:rPr>
          <w:rFonts w:cs="Arial"/>
          <w:sz w:val="24"/>
          <w:szCs w:val="24"/>
          <w:shd w:val="clear" w:color="auto" w:fill="FFFFFF"/>
        </w:rPr>
        <w:t xml:space="preserve"> </w:t>
      </w:r>
      <w:r w:rsidR="000C3EF6" w:rsidRPr="00AF3E37">
        <w:rPr>
          <w:rFonts w:cs="Arial"/>
          <w:sz w:val="24"/>
          <w:szCs w:val="24"/>
          <w:shd w:val="clear" w:color="auto" w:fill="FFFFFF"/>
        </w:rPr>
        <w:t>Tone and shape your body; Raise your overall </w:t>
      </w:r>
      <w:r w:rsidR="000C3EF6" w:rsidRPr="00AF3E37">
        <w:rPr>
          <w:rStyle w:val="Emphasis"/>
          <w:rFonts w:cs="Arial"/>
          <w:bCs/>
          <w:i w:val="0"/>
          <w:iCs w:val="0"/>
          <w:sz w:val="24"/>
          <w:szCs w:val="24"/>
          <w:shd w:val="clear" w:color="auto" w:fill="FFFFFF"/>
        </w:rPr>
        <w:t>fitness</w:t>
      </w:r>
      <w:r w:rsidR="000C3EF6" w:rsidRPr="00AF3E37">
        <w:rPr>
          <w:rFonts w:cs="Arial"/>
          <w:sz w:val="24"/>
          <w:szCs w:val="24"/>
          <w:shd w:val="clear" w:color="auto" w:fill="FFFFFF"/>
        </w:rPr>
        <w:t> and stamina. Improve your coordination and agility; Develop strength through core conditioning work; Enhan</w:t>
      </w:r>
      <w:r w:rsidR="003C09DE" w:rsidRPr="00AF3E37">
        <w:rPr>
          <w:rFonts w:cs="Arial"/>
          <w:sz w:val="24"/>
          <w:szCs w:val="24"/>
          <w:shd w:val="clear" w:color="auto" w:fill="FFFFFF"/>
        </w:rPr>
        <w:t>ce your bone health and density with leg and glute workouts.</w:t>
      </w:r>
      <w:r w:rsidR="000C3EF6" w:rsidRPr="00AF3E37">
        <w:rPr>
          <w:rFonts w:cs="Arial"/>
          <w:sz w:val="24"/>
          <w:szCs w:val="24"/>
          <w:shd w:val="clear" w:color="auto" w:fill="FFFFFF"/>
        </w:rPr>
        <w:t xml:space="preserve"> This </w:t>
      </w:r>
      <w:r w:rsidR="003C09DE" w:rsidRPr="00AF3E37">
        <w:rPr>
          <w:rFonts w:cs="Arial"/>
          <w:sz w:val="24"/>
          <w:szCs w:val="24"/>
          <w:shd w:val="clear" w:color="auto" w:fill="FFFFFF"/>
        </w:rPr>
        <w:t xml:space="preserve">“Flat and </w:t>
      </w:r>
      <w:r w:rsidR="00D70792" w:rsidRPr="00AF3E37">
        <w:rPr>
          <w:rFonts w:cs="Arial"/>
          <w:sz w:val="24"/>
          <w:szCs w:val="24"/>
          <w:shd w:val="clear" w:color="auto" w:fill="FFFFFF"/>
        </w:rPr>
        <w:t xml:space="preserve">Firm </w:t>
      </w:r>
      <w:r w:rsidR="00D70792" w:rsidRPr="00AF3E37">
        <w:rPr>
          <w:rStyle w:val="Emphasis"/>
          <w:rFonts w:cs="Arial"/>
          <w:bCs/>
          <w:i w:val="0"/>
          <w:iCs w:val="0"/>
          <w:sz w:val="24"/>
          <w:szCs w:val="24"/>
          <w:shd w:val="clear" w:color="auto" w:fill="FFFFFF"/>
        </w:rPr>
        <w:t>“workout</w:t>
      </w:r>
      <w:r w:rsidR="000C3EF6" w:rsidRPr="00AF3E37">
        <w:rPr>
          <w:rFonts w:cs="Arial"/>
          <w:sz w:val="24"/>
          <w:szCs w:val="24"/>
          <w:shd w:val="clear" w:color="auto" w:fill="FFFFFF"/>
        </w:rPr>
        <w:t xml:space="preserve"> only takes about </w:t>
      </w:r>
      <w:r w:rsidR="003C09DE" w:rsidRPr="00AF3E37">
        <w:rPr>
          <w:rFonts w:cs="Arial"/>
          <w:sz w:val="24"/>
          <w:szCs w:val="24"/>
          <w:shd w:val="clear" w:color="auto" w:fill="FFFFFF"/>
        </w:rPr>
        <w:t>3</w:t>
      </w:r>
      <w:r w:rsidR="000C3EF6" w:rsidRPr="00AF3E37">
        <w:rPr>
          <w:rFonts w:cs="Arial"/>
          <w:sz w:val="24"/>
          <w:szCs w:val="24"/>
          <w:shd w:val="clear" w:color="auto" w:fill="FFFFFF"/>
        </w:rPr>
        <w:t>0 minutes, from warmup to cooldown, so it should be a breeze to fit into your day</w:t>
      </w:r>
      <w:r w:rsidR="003C09DE" w:rsidRPr="00AF3E37">
        <w:rPr>
          <w:rFonts w:cs="Arial"/>
          <w:sz w:val="24"/>
          <w:szCs w:val="24"/>
          <w:shd w:val="clear" w:color="auto" w:fill="FFFFFF"/>
        </w:rPr>
        <w:t xml:space="preserve">  </w:t>
      </w:r>
      <w:r w:rsidR="003C09DE" w:rsidRPr="00AF3E37">
        <w:rPr>
          <w:rStyle w:val="f"/>
          <w:rFonts w:cs="Arial"/>
          <w:sz w:val="24"/>
          <w:szCs w:val="24"/>
          <w:shd w:val="clear" w:color="auto" w:fill="FFFFFF"/>
        </w:rPr>
        <w:t> </w:t>
      </w:r>
      <w:r w:rsidR="001067A6" w:rsidRPr="00AF3E37">
        <w:rPr>
          <w:rFonts w:cs="Arial"/>
          <w:sz w:val="24"/>
          <w:szCs w:val="24"/>
          <w:shd w:val="clear" w:color="auto" w:fill="FFFFFF"/>
        </w:rPr>
        <w:t xml:space="preserve">Free weights </w:t>
      </w:r>
      <w:r w:rsidR="003C09DE" w:rsidRPr="00AF3E37">
        <w:rPr>
          <w:rFonts w:cs="Arial"/>
          <w:sz w:val="24"/>
          <w:szCs w:val="24"/>
          <w:shd w:val="clear" w:color="auto" w:fill="FFFFFF"/>
        </w:rPr>
        <w:t>and body weight provide a multitude of ways to strengthen and tone your </w:t>
      </w:r>
      <w:r w:rsidR="003C09DE" w:rsidRPr="00AF3E37">
        <w:rPr>
          <w:rStyle w:val="Emphasis"/>
          <w:rFonts w:cs="Arial"/>
          <w:bCs/>
          <w:i w:val="0"/>
          <w:iCs w:val="0"/>
          <w:sz w:val="24"/>
          <w:szCs w:val="24"/>
          <w:shd w:val="clear" w:color="auto" w:fill="FFFFFF"/>
        </w:rPr>
        <w:t>arms abs and booty, actually the entire body</w:t>
      </w:r>
      <w:r w:rsidR="003C09DE" w:rsidRPr="00AF3E37">
        <w:rPr>
          <w:rFonts w:cs="Arial"/>
          <w:sz w:val="24"/>
          <w:szCs w:val="24"/>
          <w:shd w:val="clear" w:color="auto" w:fill="FFFFFF"/>
        </w:rPr>
        <w:t>. </w:t>
      </w:r>
    </w:p>
    <w:p w:rsidR="00DE4828" w:rsidRPr="00FB4762" w:rsidRDefault="00DE4828">
      <w:pPr>
        <w:rPr>
          <w:sz w:val="44"/>
          <w:szCs w:val="44"/>
        </w:rPr>
      </w:pPr>
      <w:r w:rsidRPr="00AF3E37">
        <w:rPr>
          <w:b/>
          <w:sz w:val="24"/>
          <w:szCs w:val="24"/>
        </w:rPr>
        <w:t>Strong &amp; Lean Intervals</w:t>
      </w:r>
      <w:r w:rsidRPr="00AF3E37">
        <w:rPr>
          <w:sz w:val="24"/>
          <w:szCs w:val="24"/>
        </w:rPr>
        <w:t>:</w:t>
      </w:r>
      <w:r w:rsidR="00FB4762" w:rsidRPr="00AF3E37">
        <w:rPr>
          <w:sz w:val="24"/>
          <w:szCs w:val="24"/>
        </w:rPr>
        <w:t xml:space="preserve"> </w:t>
      </w:r>
      <w:r w:rsidR="00A33AE6" w:rsidRPr="00AF3E37">
        <w:rPr>
          <w:rStyle w:val="Emphasis"/>
          <w:rFonts w:cs="Arial"/>
          <w:bCs/>
          <w:i w:val="0"/>
          <w:iCs w:val="0"/>
          <w:sz w:val="24"/>
          <w:szCs w:val="24"/>
          <w:shd w:val="clear" w:color="auto" w:fill="FFFFFF"/>
        </w:rPr>
        <w:t>Interval training</w:t>
      </w:r>
      <w:r w:rsidR="00A33AE6" w:rsidRPr="00AF3E37">
        <w:rPr>
          <w:rFonts w:cs="Arial"/>
          <w:sz w:val="24"/>
          <w:szCs w:val="24"/>
          <w:shd w:val="clear" w:color="auto" w:fill="FFFFFF"/>
        </w:rPr>
        <w:t> is a type of training that involves a series of low</w:t>
      </w:r>
      <w:r w:rsidR="001067A6" w:rsidRPr="00AF3E37">
        <w:rPr>
          <w:rFonts w:cs="Arial"/>
          <w:sz w:val="24"/>
          <w:szCs w:val="24"/>
          <w:shd w:val="clear" w:color="auto" w:fill="FFFFFF"/>
        </w:rPr>
        <w:t xml:space="preserve"> and</w:t>
      </w:r>
      <w:r w:rsidR="00A33AE6" w:rsidRPr="00AF3E37">
        <w:rPr>
          <w:rFonts w:cs="Arial"/>
          <w:sz w:val="24"/>
          <w:szCs w:val="24"/>
          <w:shd w:val="clear" w:color="auto" w:fill="FFFFFF"/>
        </w:rPr>
        <w:t> </w:t>
      </w:r>
      <w:r w:rsidR="001067A6" w:rsidRPr="00AF3E37">
        <w:rPr>
          <w:rStyle w:val="Emphasis"/>
          <w:rFonts w:cs="Arial"/>
          <w:bCs/>
          <w:i w:val="0"/>
          <w:iCs w:val="0"/>
          <w:sz w:val="24"/>
          <w:szCs w:val="24"/>
          <w:shd w:val="clear" w:color="auto" w:fill="FFFFFF"/>
        </w:rPr>
        <w:t xml:space="preserve">high </w:t>
      </w:r>
      <w:r w:rsidR="00A33AE6" w:rsidRPr="00AF3E37">
        <w:rPr>
          <w:rStyle w:val="Emphasis"/>
          <w:rFonts w:cs="Arial"/>
          <w:bCs/>
          <w:i w:val="0"/>
          <w:iCs w:val="0"/>
          <w:sz w:val="24"/>
          <w:szCs w:val="24"/>
          <w:shd w:val="clear" w:color="auto" w:fill="FFFFFF"/>
        </w:rPr>
        <w:t xml:space="preserve">intensity </w:t>
      </w:r>
      <w:r w:rsidR="001067A6" w:rsidRPr="00AF3E37">
        <w:rPr>
          <w:rStyle w:val="Emphasis"/>
          <w:rFonts w:cs="Arial"/>
          <w:bCs/>
          <w:i w:val="0"/>
          <w:iCs w:val="0"/>
          <w:sz w:val="24"/>
          <w:szCs w:val="24"/>
          <w:shd w:val="clear" w:color="auto" w:fill="FFFFFF"/>
        </w:rPr>
        <w:t>intervals</w:t>
      </w:r>
      <w:r w:rsidR="00A33AE6" w:rsidRPr="00AF3E37">
        <w:rPr>
          <w:rStyle w:val="Emphasis"/>
          <w:rFonts w:cs="Arial"/>
          <w:bCs/>
          <w:i w:val="0"/>
          <w:iCs w:val="0"/>
          <w:sz w:val="24"/>
          <w:szCs w:val="24"/>
          <w:shd w:val="clear" w:color="auto" w:fill="FFFFFF"/>
        </w:rPr>
        <w:t>.</w:t>
      </w:r>
      <w:r w:rsidR="00A33AE6" w:rsidRPr="00AF3E37">
        <w:rPr>
          <w:rStyle w:val="Emphasis"/>
          <w:rFonts w:ascii="Arial" w:hAnsi="Arial" w:cs="Arial"/>
          <w:b/>
          <w:bCs/>
          <w:i w:val="0"/>
          <w:iCs w:val="0"/>
          <w:sz w:val="24"/>
          <w:szCs w:val="24"/>
          <w:shd w:val="clear" w:color="auto" w:fill="FFFFFF"/>
        </w:rPr>
        <w:t xml:space="preserve">  </w:t>
      </w:r>
      <w:r w:rsidR="001067A6" w:rsidRPr="00AF3E37">
        <w:rPr>
          <w:rFonts w:cs="Arial"/>
          <w:sz w:val="24"/>
          <w:szCs w:val="24"/>
          <w:shd w:val="clear" w:color="auto" w:fill="FFFFFF"/>
        </w:rPr>
        <w:t>If you</w:t>
      </w:r>
      <w:r w:rsidR="00A33AE6" w:rsidRPr="00AF3E37">
        <w:rPr>
          <w:rFonts w:cs="Arial"/>
          <w:sz w:val="24"/>
          <w:szCs w:val="24"/>
          <w:shd w:val="clear" w:color="auto" w:fill="FFFFFF"/>
        </w:rPr>
        <w:t xml:space="preserve"> usually do the same thing all the time, the same pace and the</w:t>
      </w:r>
      <w:r w:rsidR="00A33AE6" w:rsidRPr="00A33AE6">
        <w:rPr>
          <w:rFonts w:cs="Arial"/>
          <w:sz w:val="24"/>
          <w:szCs w:val="24"/>
          <w:shd w:val="clear" w:color="auto" w:fill="FFFFFF"/>
        </w:rPr>
        <w:t xml:space="preserve"> same level of intensity, </w:t>
      </w:r>
      <w:r w:rsidR="00A33AE6">
        <w:rPr>
          <w:rFonts w:cs="Arial"/>
          <w:sz w:val="24"/>
          <w:szCs w:val="24"/>
          <w:shd w:val="clear" w:color="auto" w:fill="FFFFFF"/>
        </w:rPr>
        <w:t>“</w:t>
      </w:r>
      <w:r w:rsidR="00A33AE6" w:rsidRPr="00A33AE6">
        <w:rPr>
          <w:rFonts w:cs="Arial"/>
          <w:sz w:val="24"/>
          <w:szCs w:val="24"/>
          <w:shd w:val="clear" w:color="auto" w:fill="FFFFFF"/>
        </w:rPr>
        <w:t xml:space="preserve">Strong and Lean </w:t>
      </w:r>
      <w:r w:rsidR="00A33AE6" w:rsidRPr="00A33AE6">
        <w:rPr>
          <w:rStyle w:val="Emphasis"/>
          <w:rFonts w:cs="Arial"/>
          <w:bCs/>
          <w:i w:val="0"/>
          <w:iCs w:val="0"/>
          <w:sz w:val="24"/>
          <w:szCs w:val="24"/>
          <w:shd w:val="clear" w:color="auto" w:fill="FFFFFF"/>
        </w:rPr>
        <w:t>intervals</w:t>
      </w:r>
      <w:r w:rsidR="00A33AE6">
        <w:rPr>
          <w:rStyle w:val="Emphasis"/>
          <w:rFonts w:cs="Arial"/>
          <w:bCs/>
          <w:i w:val="0"/>
          <w:iCs w:val="0"/>
          <w:sz w:val="24"/>
          <w:szCs w:val="24"/>
          <w:shd w:val="clear" w:color="auto" w:fill="FFFFFF"/>
        </w:rPr>
        <w:t>”</w:t>
      </w:r>
      <w:r w:rsidR="00A33AE6" w:rsidRPr="00A33AE6">
        <w:rPr>
          <w:rStyle w:val="Emphasis"/>
          <w:rFonts w:cs="Arial"/>
          <w:bCs/>
          <w:i w:val="0"/>
          <w:iCs w:val="0"/>
          <w:sz w:val="24"/>
          <w:szCs w:val="24"/>
          <w:shd w:val="clear" w:color="auto" w:fill="FFFFFF"/>
        </w:rPr>
        <w:t xml:space="preserve"> </w:t>
      </w:r>
      <w:r w:rsidR="00A33AE6" w:rsidRPr="00A33AE6">
        <w:rPr>
          <w:rFonts w:cs="Arial"/>
          <w:sz w:val="24"/>
          <w:szCs w:val="24"/>
          <w:shd w:val="clear" w:color="auto" w:fill="FFFFFF"/>
        </w:rPr>
        <w:t xml:space="preserve">can add a breath of fresh air to your gym experience.  </w:t>
      </w:r>
      <w:r w:rsidR="00B225C8" w:rsidRPr="00A33AE6">
        <w:rPr>
          <w:rFonts w:cs="Arial"/>
          <w:sz w:val="24"/>
          <w:szCs w:val="24"/>
          <w:shd w:val="clear" w:color="auto" w:fill="FFFFFF"/>
        </w:rPr>
        <w:t>Every class is different to keep your body guessing and your</w:t>
      </w:r>
      <w:r w:rsidR="00A33AE6" w:rsidRPr="00A33AE6">
        <w:rPr>
          <w:rFonts w:cs="Arial"/>
          <w:sz w:val="24"/>
          <w:szCs w:val="24"/>
          <w:shd w:val="clear" w:color="auto" w:fill="FFFFFF"/>
        </w:rPr>
        <w:t xml:space="preserve"> </w:t>
      </w:r>
      <w:r w:rsidR="00B225C8" w:rsidRPr="00A33AE6">
        <w:rPr>
          <w:rStyle w:val="Emphasis"/>
          <w:rFonts w:cs="Arial"/>
          <w:bCs/>
          <w:i w:val="0"/>
          <w:iCs w:val="0"/>
          <w:sz w:val="24"/>
          <w:szCs w:val="24"/>
          <w:shd w:val="clear" w:color="auto" w:fill="FFFFFF"/>
        </w:rPr>
        <w:t>workout</w:t>
      </w:r>
      <w:r w:rsidR="00B225C8" w:rsidRPr="00A33AE6">
        <w:rPr>
          <w:rFonts w:cs="Arial"/>
          <w:sz w:val="24"/>
          <w:szCs w:val="24"/>
          <w:shd w:val="clear" w:color="auto" w:fill="FFFFFF"/>
        </w:rPr>
        <w:t> fun!</w:t>
      </w:r>
      <w:r w:rsidR="00A33AE6">
        <w:rPr>
          <w:rFonts w:cs="Arial"/>
          <w:sz w:val="24"/>
          <w:szCs w:val="24"/>
          <w:shd w:val="clear" w:color="auto" w:fill="FFFFFF"/>
        </w:rPr>
        <w:t xml:space="preserve">  We will spice it up with all the equipment in the gym or just our own body weight.</w:t>
      </w:r>
    </w:p>
    <w:p w:rsidR="00FB4762" w:rsidRPr="00AF3E37" w:rsidRDefault="00DE4828">
      <w:pPr>
        <w:rPr>
          <w:sz w:val="24"/>
          <w:szCs w:val="24"/>
        </w:rPr>
      </w:pPr>
      <w:r w:rsidRPr="00AF3E37">
        <w:rPr>
          <w:b/>
          <w:sz w:val="24"/>
          <w:szCs w:val="24"/>
        </w:rPr>
        <w:t>Fab Four:</w:t>
      </w:r>
      <w:r w:rsidR="00FB4762" w:rsidRPr="00AF3E37">
        <w:rPr>
          <w:sz w:val="24"/>
          <w:szCs w:val="24"/>
        </w:rPr>
        <w:t xml:space="preserve"> </w:t>
      </w:r>
      <w:r w:rsidR="003422CC" w:rsidRPr="00AF3E37">
        <w:rPr>
          <w:sz w:val="24"/>
          <w:szCs w:val="24"/>
        </w:rPr>
        <w:t>4 exercises, 10</w:t>
      </w:r>
      <w:r w:rsidR="005F5864" w:rsidRPr="00AF3E37">
        <w:rPr>
          <w:sz w:val="24"/>
          <w:szCs w:val="24"/>
        </w:rPr>
        <w:t xml:space="preserve"> reps and 10 minutes to go as hard as you can.  A great way to assess whether you are improving your strength and cardio as you record your sets and compare your own results each week.  You can do one, two or three sessions.  Each grouping lasts for 6-8 weeks then it is time to change it up.  </w:t>
      </w:r>
    </w:p>
    <w:p w:rsidR="00212CCA" w:rsidRPr="00AF3E37" w:rsidRDefault="00DE4828">
      <w:pPr>
        <w:rPr>
          <w:sz w:val="24"/>
          <w:szCs w:val="24"/>
        </w:rPr>
      </w:pPr>
      <w:r w:rsidRPr="00AF3E37">
        <w:rPr>
          <w:b/>
          <w:sz w:val="24"/>
          <w:szCs w:val="24"/>
        </w:rPr>
        <w:t>HIIT Interval Training On the Hour</w:t>
      </w:r>
      <w:r w:rsidRPr="00AF3E37">
        <w:rPr>
          <w:sz w:val="24"/>
          <w:szCs w:val="24"/>
        </w:rPr>
        <w:t>:</w:t>
      </w:r>
      <w:r w:rsidR="00FB4762" w:rsidRPr="00AF3E37">
        <w:rPr>
          <w:sz w:val="24"/>
          <w:szCs w:val="24"/>
        </w:rPr>
        <w:t xml:space="preserve"> </w:t>
      </w:r>
      <w:r w:rsidR="001067A6" w:rsidRPr="00AF3E37">
        <w:rPr>
          <w:sz w:val="24"/>
          <w:szCs w:val="24"/>
        </w:rPr>
        <w:t xml:space="preserve">Come in on a Saturday and be motivated by our trainer as we put you through your paces with some high intensity interval training. These sessions are a great way to get the job done and go and enjoy the weekend! </w:t>
      </w:r>
      <w:bookmarkEnd w:id="1"/>
    </w:p>
    <w:sectPr w:rsidR="00212CCA" w:rsidRPr="00AF3E37" w:rsidSect="00552F1A">
      <w:headerReference w:type="default" r:id="rId6"/>
      <w:footerReference w:type="default" r:id="rId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C0" w:rsidRDefault="003C6CC0" w:rsidP="00C31506">
      <w:pPr>
        <w:spacing w:after="0" w:line="240" w:lineRule="auto"/>
      </w:pPr>
      <w:r>
        <w:separator/>
      </w:r>
    </w:p>
  </w:endnote>
  <w:endnote w:type="continuationSeparator" w:id="0">
    <w:p w:rsidR="003C6CC0" w:rsidRDefault="003C6CC0" w:rsidP="00C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06" w:rsidRDefault="00C31506" w:rsidP="00C31506">
    <w:pPr>
      <w:pStyle w:val="Footer"/>
    </w:pPr>
    <w:r>
      <w:t>All classes run for approx. 20-25 minutes</w:t>
    </w:r>
  </w:p>
  <w:p w:rsidR="00C31506" w:rsidRDefault="00C31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C0" w:rsidRDefault="003C6CC0" w:rsidP="00C31506">
      <w:pPr>
        <w:spacing w:after="0" w:line="240" w:lineRule="auto"/>
      </w:pPr>
      <w:r>
        <w:separator/>
      </w:r>
    </w:p>
  </w:footnote>
  <w:footnote w:type="continuationSeparator" w:id="0">
    <w:p w:rsidR="003C6CC0" w:rsidRDefault="003C6CC0" w:rsidP="00C3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06" w:rsidRPr="00C31506" w:rsidRDefault="00C31506" w:rsidP="00C31506">
    <w:pPr>
      <w:pStyle w:val="Header"/>
      <w:jc w:val="center"/>
      <w:rPr>
        <w:b/>
        <w:sz w:val="56"/>
        <w:szCs w:val="56"/>
      </w:rPr>
    </w:pPr>
    <w:r w:rsidRPr="00C31506">
      <w:rPr>
        <w:b/>
        <w:sz w:val="56"/>
        <w:szCs w:val="56"/>
      </w:rPr>
      <w:t xml:space="preserve">WWW - Small Group Training Timetable </w:t>
    </w:r>
  </w:p>
  <w:p w:rsidR="00C31506" w:rsidRDefault="00C31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71"/>
    <w:rsid w:val="00021520"/>
    <w:rsid w:val="00072A2D"/>
    <w:rsid w:val="000755E4"/>
    <w:rsid w:val="00083853"/>
    <w:rsid w:val="000974DE"/>
    <w:rsid w:val="000C3EF6"/>
    <w:rsid w:val="001033BC"/>
    <w:rsid w:val="001067A6"/>
    <w:rsid w:val="001E2882"/>
    <w:rsid w:val="00212CCA"/>
    <w:rsid w:val="00251620"/>
    <w:rsid w:val="003422CC"/>
    <w:rsid w:val="00354814"/>
    <w:rsid w:val="003B79BA"/>
    <w:rsid w:val="003C09DE"/>
    <w:rsid w:val="003C6CC0"/>
    <w:rsid w:val="003D0049"/>
    <w:rsid w:val="003E4EE6"/>
    <w:rsid w:val="003F3F67"/>
    <w:rsid w:val="004509DC"/>
    <w:rsid w:val="00491882"/>
    <w:rsid w:val="004A1879"/>
    <w:rsid w:val="00501328"/>
    <w:rsid w:val="00526377"/>
    <w:rsid w:val="00552F1A"/>
    <w:rsid w:val="005E48D1"/>
    <w:rsid w:val="005F5864"/>
    <w:rsid w:val="005F65A8"/>
    <w:rsid w:val="00611CBB"/>
    <w:rsid w:val="0061539D"/>
    <w:rsid w:val="00645A50"/>
    <w:rsid w:val="006B3A18"/>
    <w:rsid w:val="007127DB"/>
    <w:rsid w:val="00716702"/>
    <w:rsid w:val="0073044E"/>
    <w:rsid w:val="00771961"/>
    <w:rsid w:val="007730E4"/>
    <w:rsid w:val="007A0AE4"/>
    <w:rsid w:val="007A2BD0"/>
    <w:rsid w:val="007B5209"/>
    <w:rsid w:val="007C7FE4"/>
    <w:rsid w:val="007E561E"/>
    <w:rsid w:val="0080228F"/>
    <w:rsid w:val="008637CD"/>
    <w:rsid w:val="00873C23"/>
    <w:rsid w:val="008F54C2"/>
    <w:rsid w:val="00983E2D"/>
    <w:rsid w:val="009E74DD"/>
    <w:rsid w:val="009F7997"/>
    <w:rsid w:val="00A33AE6"/>
    <w:rsid w:val="00A52814"/>
    <w:rsid w:val="00A6411E"/>
    <w:rsid w:val="00AD021E"/>
    <w:rsid w:val="00AF3E37"/>
    <w:rsid w:val="00B225C8"/>
    <w:rsid w:val="00B43D84"/>
    <w:rsid w:val="00B5095F"/>
    <w:rsid w:val="00B86173"/>
    <w:rsid w:val="00BA0BCC"/>
    <w:rsid w:val="00BA6FBA"/>
    <w:rsid w:val="00BE0CCD"/>
    <w:rsid w:val="00C31506"/>
    <w:rsid w:val="00C70E10"/>
    <w:rsid w:val="00C84E07"/>
    <w:rsid w:val="00CA3F28"/>
    <w:rsid w:val="00CA7DE6"/>
    <w:rsid w:val="00CC4C12"/>
    <w:rsid w:val="00CE7C72"/>
    <w:rsid w:val="00D01194"/>
    <w:rsid w:val="00D705B3"/>
    <w:rsid w:val="00D70792"/>
    <w:rsid w:val="00D7439B"/>
    <w:rsid w:val="00DA0EA0"/>
    <w:rsid w:val="00DB30D5"/>
    <w:rsid w:val="00DE4828"/>
    <w:rsid w:val="00DE5125"/>
    <w:rsid w:val="00DF6101"/>
    <w:rsid w:val="00E21CAD"/>
    <w:rsid w:val="00EA0471"/>
    <w:rsid w:val="00EA77BB"/>
    <w:rsid w:val="00F722C8"/>
    <w:rsid w:val="00FA63B5"/>
    <w:rsid w:val="00FB4762"/>
    <w:rsid w:val="00FE5AF3"/>
    <w:rsid w:val="00FF258A"/>
    <w:rsid w:val="00FF5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8889"/>
  <w15:chartTrackingRefBased/>
  <w15:docId w15:val="{7D584E74-6A48-404C-B7C8-1CB7B3E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6377"/>
    <w:rPr>
      <w:i/>
      <w:iCs/>
    </w:rPr>
  </w:style>
  <w:style w:type="character" w:customStyle="1" w:styleId="f">
    <w:name w:val="f"/>
    <w:basedOn w:val="DefaultParagraphFont"/>
    <w:rsid w:val="003C09DE"/>
  </w:style>
  <w:style w:type="paragraph" w:styleId="BalloonText">
    <w:name w:val="Balloon Text"/>
    <w:basedOn w:val="Normal"/>
    <w:link w:val="BalloonTextChar"/>
    <w:uiPriority w:val="99"/>
    <w:semiHidden/>
    <w:unhideWhenUsed/>
    <w:rsid w:val="00FF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BA"/>
    <w:rPr>
      <w:rFonts w:ascii="Segoe UI" w:hAnsi="Segoe UI" w:cs="Segoe UI"/>
      <w:sz w:val="18"/>
      <w:szCs w:val="18"/>
    </w:rPr>
  </w:style>
  <w:style w:type="paragraph" w:styleId="Header">
    <w:name w:val="header"/>
    <w:basedOn w:val="Normal"/>
    <w:link w:val="HeaderChar"/>
    <w:uiPriority w:val="99"/>
    <w:unhideWhenUsed/>
    <w:rsid w:val="00C31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506"/>
  </w:style>
  <w:style w:type="paragraph" w:styleId="Footer">
    <w:name w:val="footer"/>
    <w:basedOn w:val="Normal"/>
    <w:link w:val="FooterChar"/>
    <w:uiPriority w:val="99"/>
    <w:unhideWhenUsed/>
    <w:rsid w:val="00C31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Womens's Workout</dc:creator>
  <cp:keywords/>
  <dc:description/>
  <cp:lastModifiedBy>Womens's Workout</cp:lastModifiedBy>
  <cp:revision>8</cp:revision>
  <cp:lastPrinted>2018-08-02T08:32:00Z</cp:lastPrinted>
  <dcterms:created xsi:type="dcterms:W3CDTF">2018-09-11T01:10:00Z</dcterms:created>
  <dcterms:modified xsi:type="dcterms:W3CDTF">2018-11-15T03:37:00Z</dcterms:modified>
</cp:coreProperties>
</file>